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48" w:rsidRPr="00C55A48" w:rsidRDefault="00DA4382" w:rsidP="00C55A48">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DF62FA">
        <w:rPr>
          <w:rFonts w:cstheme="minorHAnsi"/>
          <w:b/>
          <w:color w:val="808080" w:themeColor="background1" w:themeShade="80"/>
          <w:sz w:val="24"/>
        </w:rPr>
        <w:t xml:space="preserve">    Boletín No 025  viernes 6</w:t>
      </w:r>
      <w:r w:rsidR="00D35C40">
        <w:rPr>
          <w:rFonts w:cstheme="minorHAnsi"/>
          <w:b/>
          <w:color w:val="808080" w:themeColor="background1" w:themeShade="80"/>
          <w:sz w:val="24"/>
        </w:rPr>
        <w:t xml:space="preserve">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A4096F">
        <w:rPr>
          <w:rFonts w:cstheme="minorHAnsi"/>
          <w:b/>
          <w:color w:val="808080" w:themeColor="background1" w:themeShade="80"/>
          <w:sz w:val="24"/>
        </w:rPr>
        <w:t>febrero</w:t>
      </w:r>
      <w:r w:rsidR="00E27F38">
        <w:rPr>
          <w:rFonts w:cstheme="minorHAnsi"/>
          <w:b/>
          <w:color w:val="808080" w:themeColor="background1" w:themeShade="80"/>
          <w:sz w:val="24"/>
        </w:rPr>
        <w:t xml:space="preserve"> de</w:t>
      </w:r>
      <w:r w:rsidR="009149BC">
        <w:rPr>
          <w:rFonts w:cstheme="minorHAnsi"/>
          <w:b/>
          <w:color w:val="808080" w:themeColor="background1" w:themeShade="80"/>
          <w:sz w:val="24"/>
        </w:rPr>
        <w:t xml:space="preserve"> 2015</w:t>
      </w:r>
    </w:p>
    <w:p w:rsidR="00C55A48" w:rsidRPr="005D31F2" w:rsidRDefault="00C55A48" w:rsidP="00C55A48">
      <w:pPr>
        <w:jc w:val="center"/>
        <w:rPr>
          <w:rFonts w:ascii="MS Reference Sans Serif" w:hAnsi="MS Reference Sans Serif" w:cstheme="minorHAnsi"/>
          <w:b/>
          <w:sz w:val="28"/>
          <w:szCs w:val="28"/>
        </w:rPr>
      </w:pPr>
      <w:r w:rsidRPr="005D31F2">
        <w:rPr>
          <w:rFonts w:ascii="MS Reference Sans Serif" w:hAnsi="MS Reference Sans Serif" w:cstheme="minorHAnsi"/>
          <w:b/>
          <w:sz w:val="28"/>
          <w:szCs w:val="28"/>
        </w:rPr>
        <w:t>Se fortalece Plan de Riesgo en las Instituciones Educativas</w:t>
      </w:r>
    </w:p>
    <w:p w:rsidR="00C55A48" w:rsidRPr="00C55A48" w:rsidRDefault="00C55A48" w:rsidP="00C55A48">
      <w:pPr>
        <w:jc w:val="both"/>
        <w:rPr>
          <w:rFonts w:ascii="MS Reference Sans Serif" w:hAnsi="MS Reference Sans Serif" w:cstheme="minorHAnsi"/>
        </w:rPr>
      </w:pPr>
      <w:r>
        <w:rPr>
          <w:rFonts w:ascii="MS Reference Sans Serif" w:hAnsi="MS Reference Sans Serif" w:cstheme="minorHAnsi"/>
        </w:rPr>
        <w:t>Hoy</w:t>
      </w:r>
      <w:r w:rsidR="009A57CF">
        <w:rPr>
          <w:rFonts w:ascii="MS Reference Sans Serif" w:hAnsi="MS Reference Sans Serif" w:cstheme="minorHAnsi"/>
        </w:rPr>
        <w:t>,</w:t>
      </w:r>
      <w:r>
        <w:rPr>
          <w:rFonts w:ascii="MS Reference Sans Serif" w:hAnsi="MS Reference Sans Serif" w:cstheme="minorHAnsi"/>
        </w:rPr>
        <w:t xml:space="preserve"> en la mañana el Alcalde Francisco Fuentes Meneses, el secretario de Educación , Luis Guillermo Céspedes Solano y Andrés Perdomo, del Ministerio de Educación Nacional,  hicieron entrega a 16 rectores y directores de  instituciones de Popayán </w:t>
      </w:r>
      <w:r w:rsidRPr="00C55A48">
        <w:rPr>
          <w:rFonts w:ascii="MS Reference Sans Serif" w:hAnsi="MS Reference Sans Serif" w:cstheme="minorHAnsi"/>
        </w:rPr>
        <w:t xml:space="preserve">de </w:t>
      </w:r>
      <w:r>
        <w:rPr>
          <w:rFonts w:ascii="MS Reference Sans Serif" w:hAnsi="MS Reference Sans Serif" w:cstheme="minorHAnsi"/>
        </w:rPr>
        <w:t>implementos de prevención de Riesgos, acto que se llevó a cabo en el auditorio del Centro Administrativo Municipal-CAM.</w:t>
      </w:r>
    </w:p>
    <w:p w:rsidR="00D76474" w:rsidRDefault="00D76474" w:rsidP="00C55A48">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73DA63E4" wp14:editId="1C37137F">
            <wp:simplePos x="0" y="0"/>
            <wp:positionH relativeFrom="column">
              <wp:posOffset>0</wp:posOffset>
            </wp:positionH>
            <wp:positionV relativeFrom="paragraph">
              <wp:posOffset>621030</wp:posOffset>
            </wp:positionV>
            <wp:extent cx="3394710" cy="2329180"/>
            <wp:effectExtent l="0" t="0" r="0" b="0"/>
            <wp:wrapSquare wrapText="bothSides"/>
            <wp:docPr id="3" name="Imagen 3" descr="C:\Users\luis.bravo\Desktop\101NCD40\IMG_8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1NCD40\IMG_8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4710" cy="232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A48" w:rsidRPr="00C55A48">
        <w:rPr>
          <w:rFonts w:ascii="MS Reference Sans Serif" w:hAnsi="MS Reference Sans Serif" w:cstheme="minorHAnsi"/>
        </w:rPr>
        <w:t>Se</w:t>
      </w:r>
      <w:r>
        <w:rPr>
          <w:rFonts w:ascii="MS Reference Sans Serif" w:hAnsi="MS Reference Sans Serif" w:cstheme="minorHAnsi"/>
        </w:rPr>
        <w:t>gún el secretario de Educación, Luis Guillermo Céspedes Solan</w:t>
      </w:r>
      <w:r w:rsidR="009A57CF">
        <w:rPr>
          <w:rFonts w:ascii="MS Reference Sans Serif" w:hAnsi="MS Reference Sans Serif" w:cstheme="minorHAnsi"/>
        </w:rPr>
        <w:t xml:space="preserve">o, se contó con el apoyo de la Ministra de Educación, Gina </w:t>
      </w:r>
      <w:r>
        <w:rPr>
          <w:rFonts w:ascii="MS Reference Sans Serif" w:hAnsi="MS Reference Sans Serif" w:cstheme="minorHAnsi"/>
        </w:rPr>
        <w:t xml:space="preserve"> </w:t>
      </w:r>
      <w:proofErr w:type="spellStart"/>
      <w:r>
        <w:rPr>
          <w:rFonts w:ascii="MS Reference Sans Serif" w:hAnsi="MS Reference Sans Serif" w:cstheme="minorHAnsi"/>
        </w:rPr>
        <w:t>Parody</w:t>
      </w:r>
      <w:proofErr w:type="spellEnd"/>
      <w:r>
        <w:rPr>
          <w:rFonts w:ascii="MS Reference Sans Serif" w:hAnsi="MS Reference Sans Serif" w:cstheme="minorHAnsi"/>
        </w:rPr>
        <w:t xml:space="preserve">  y se </w:t>
      </w:r>
      <w:r w:rsidR="00C55A48" w:rsidRPr="00C55A48">
        <w:rPr>
          <w:rFonts w:ascii="MS Reference Sans Serif" w:hAnsi="MS Reference Sans Serif" w:cstheme="minorHAnsi"/>
        </w:rPr>
        <w:t xml:space="preserve"> espera a mediano plazo que cada </w:t>
      </w:r>
      <w:r w:rsidR="009A57CF">
        <w:rPr>
          <w:rFonts w:ascii="MS Reference Sans Serif" w:hAnsi="MS Reference Sans Serif" w:cstheme="minorHAnsi"/>
        </w:rPr>
        <w:t>institución educativa</w:t>
      </w:r>
      <w:r w:rsidR="00C55A48" w:rsidRPr="00C55A48">
        <w:rPr>
          <w:rFonts w:ascii="MS Reference Sans Serif" w:hAnsi="MS Reference Sans Serif" w:cstheme="minorHAnsi"/>
        </w:rPr>
        <w:t xml:space="preserve"> </w:t>
      </w:r>
      <w:r w:rsidR="00D105BB">
        <w:rPr>
          <w:rFonts w:ascii="MS Reference Sans Serif" w:hAnsi="MS Reference Sans Serif" w:cstheme="minorHAnsi"/>
        </w:rPr>
        <w:t>pueda con</w:t>
      </w:r>
      <w:r>
        <w:rPr>
          <w:rFonts w:ascii="MS Reference Sans Serif" w:hAnsi="MS Reference Sans Serif" w:cstheme="minorHAnsi"/>
        </w:rPr>
        <w:t>tar</w:t>
      </w:r>
      <w:r w:rsidR="00C55A48" w:rsidRPr="00C55A48">
        <w:rPr>
          <w:rFonts w:ascii="MS Reference Sans Serif" w:hAnsi="MS Reference Sans Serif" w:cstheme="minorHAnsi"/>
        </w:rPr>
        <w:t xml:space="preserve"> con kits de atención de riesgos.</w:t>
      </w:r>
    </w:p>
    <w:p w:rsidR="00C55A48" w:rsidRPr="00C55A48" w:rsidRDefault="00D76474" w:rsidP="00C55A48">
      <w:pPr>
        <w:jc w:val="both"/>
        <w:rPr>
          <w:rFonts w:ascii="MS Reference Sans Serif" w:hAnsi="MS Reference Sans Serif" w:cstheme="minorHAnsi"/>
        </w:rPr>
      </w:pPr>
      <w:r>
        <w:rPr>
          <w:rFonts w:ascii="MS Reference Sans Serif" w:hAnsi="MS Reference Sans Serif" w:cstheme="minorHAnsi"/>
        </w:rPr>
        <w:t xml:space="preserve">Se indicó que en el 2014 </w:t>
      </w:r>
      <w:r w:rsidR="00604406">
        <w:rPr>
          <w:rFonts w:ascii="MS Reference Sans Serif" w:hAnsi="MS Reference Sans Serif" w:cstheme="minorHAnsi"/>
        </w:rPr>
        <w:t>se</w:t>
      </w:r>
      <w:r w:rsidR="00C55A48" w:rsidRPr="00C55A48">
        <w:rPr>
          <w:rFonts w:ascii="MS Reference Sans Serif" w:hAnsi="MS Reference Sans Serif" w:cstheme="minorHAnsi"/>
        </w:rPr>
        <w:t xml:space="preserve"> capacit</w:t>
      </w:r>
      <w:r w:rsidR="00604406">
        <w:rPr>
          <w:rFonts w:ascii="MS Reference Sans Serif" w:hAnsi="MS Reference Sans Serif" w:cstheme="minorHAnsi"/>
        </w:rPr>
        <w:t>ó</w:t>
      </w:r>
      <w:r>
        <w:rPr>
          <w:rFonts w:ascii="MS Reference Sans Serif" w:hAnsi="MS Reference Sans Serif" w:cstheme="minorHAnsi"/>
        </w:rPr>
        <w:t xml:space="preserve"> a profesores, estudiantes y</w:t>
      </w:r>
      <w:r w:rsidR="00C55A48" w:rsidRPr="00C55A48">
        <w:rPr>
          <w:rFonts w:ascii="MS Reference Sans Serif" w:hAnsi="MS Reference Sans Serif" w:cstheme="minorHAnsi"/>
        </w:rPr>
        <w:t xml:space="preserve"> padres de </w:t>
      </w:r>
      <w:r>
        <w:rPr>
          <w:rFonts w:ascii="MS Reference Sans Serif" w:hAnsi="MS Reference Sans Serif" w:cstheme="minorHAnsi"/>
        </w:rPr>
        <w:t>familia en prevención del riesgo, a cargo de instituciones como la Cruz Roja y Bomberos Voluntarios.</w:t>
      </w:r>
    </w:p>
    <w:p w:rsidR="00E35AA3" w:rsidRDefault="00E35AA3" w:rsidP="00E35AA3">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9264" behindDoc="0" locked="0" layoutInCell="1" allowOverlap="1" wp14:anchorId="23B04772" wp14:editId="3CB1B529">
            <wp:simplePos x="0" y="0"/>
            <wp:positionH relativeFrom="column">
              <wp:posOffset>-262255</wp:posOffset>
            </wp:positionH>
            <wp:positionV relativeFrom="paragraph">
              <wp:posOffset>779145</wp:posOffset>
            </wp:positionV>
            <wp:extent cx="2466340" cy="1739900"/>
            <wp:effectExtent l="0" t="0" r="0" b="0"/>
            <wp:wrapSquare wrapText="bothSides"/>
            <wp:docPr id="7" name="Imagen 7" descr="C:\Users\luis.bravo\Desktop\101NCD40\IMG_8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101NCD40\IMG_8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34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086">
        <w:rPr>
          <w:rFonts w:ascii="MS Reference Sans Serif" w:hAnsi="MS Reference Sans Serif" w:cstheme="minorHAnsi"/>
        </w:rPr>
        <w:t>Entre tanto</w:t>
      </w:r>
      <w:r w:rsidR="00D76474">
        <w:rPr>
          <w:rFonts w:ascii="MS Reference Sans Serif" w:hAnsi="MS Reference Sans Serif" w:cstheme="minorHAnsi"/>
        </w:rPr>
        <w:t xml:space="preserve"> </w:t>
      </w:r>
      <w:r w:rsidR="00D76474" w:rsidRPr="00D76474">
        <w:rPr>
          <w:rFonts w:ascii="MS Reference Sans Serif" w:hAnsi="MS Reference Sans Serif" w:cstheme="minorHAnsi"/>
        </w:rPr>
        <w:t>Andrés Perdomo</w:t>
      </w:r>
      <w:r w:rsidR="00D76474">
        <w:rPr>
          <w:rFonts w:ascii="MS Reference Sans Serif" w:hAnsi="MS Reference Sans Serif" w:cstheme="minorHAnsi"/>
        </w:rPr>
        <w:t>, delegado de</w:t>
      </w:r>
      <w:r w:rsidR="009A57CF">
        <w:rPr>
          <w:rFonts w:ascii="MS Reference Sans Serif" w:hAnsi="MS Reference Sans Serif" w:cstheme="minorHAnsi"/>
        </w:rPr>
        <w:t xml:space="preserve"> la Ministra de Educación, se ofreció </w:t>
      </w:r>
      <w:r w:rsidR="00D76474">
        <w:rPr>
          <w:rFonts w:ascii="MS Reference Sans Serif" w:hAnsi="MS Reference Sans Serif" w:cstheme="minorHAnsi"/>
        </w:rPr>
        <w:t xml:space="preserve"> como “padrino” para ayudar en  las gestiones que sean necesarias para fortalecer la educación en la capital caucana.</w:t>
      </w:r>
    </w:p>
    <w:p w:rsidR="00700D9D" w:rsidRPr="00700D9D" w:rsidRDefault="00700D9D" w:rsidP="00E35AA3">
      <w:pPr>
        <w:jc w:val="both"/>
        <w:rPr>
          <w:rFonts w:ascii="MS Reference Sans Serif" w:hAnsi="MS Reference Sans Serif" w:cstheme="minorHAnsi"/>
          <w:b/>
          <w:sz w:val="18"/>
          <w:szCs w:val="18"/>
        </w:rPr>
      </w:pPr>
      <w:r w:rsidRPr="00700D9D">
        <w:rPr>
          <w:rFonts w:ascii="MS Reference Sans Serif" w:hAnsi="MS Reference Sans Serif" w:cstheme="minorHAnsi"/>
          <w:b/>
          <w:sz w:val="18"/>
          <w:szCs w:val="18"/>
        </w:rPr>
        <w:t>Rectores de Instituciones Educativas de Popayán en e</w:t>
      </w:r>
      <w:r w:rsidR="00D105BB">
        <w:rPr>
          <w:rFonts w:ascii="MS Reference Sans Serif" w:hAnsi="MS Reference Sans Serif" w:cstheme="minorHAnsi"/>
          <w:b/>
          <w:sz w:val="18"/>
          <w:szCs w:val="18"/>
        </w:rPr>
        <w:t xml:space="preserve">l CAM recibiendo instrucción  sobre manejo de </w:t>
      </w:r>
      <w:r w:rsidRPr="00700D9D">
        <w:rPr>
          <w:rFonts w:ascii="MS Reference Sans Serif" w:hAnsi="MS Reference Sans Serif" w:cstheme="minorHAnsi"/>
          <w:b/>
          <w:sz w:val="18"/>
          <w:szCs w:val="18"/>
        </w:rPr>
        <w:t xml:space="preserve"> atención de Riesgos.</w:t>
      </w:r>
    </w:p>
    <w:p w:rsidR="00D76474" w:rsidRDefault="00D76474" w:rsidP="00C55A48">
      <w:pPr>
        <w:jc w:val="both"/>
        <w:rPr>
          <w:rFonts w:ascii="MS Reference Sans Serif" w:hAnsi="MS Reference Sans Serif" w:cstheme="minorHAnsi"/>
        </w:rPr>
      </w:pPr>
      <w:r>
        <w:rPr>
          <w:rFonts w:ascii="MS Reference Sans Serif" w:hAnsi="MS Reference Sans Serif" w:cstheme="minorHAnsi"/>
        </w:rPr>
        <w:t xml:space="preserve">Dijo el Alcalde que las tareas prioritarias serán </w:t>
      </w:r>
      <w:r w:rsidR="009A57CF">
        <w:rPr>
          <w:rFonts w:ascii="MS Reference Sans Serif" w:hAnsi="MS Reference Sans Serif" w:cstheme="minorHAnsi"/>
        </w:rPr>
        <w:t>identificar las necesidades en</w:t>
      </w:r>
      <w:r w:rsidRPr="00D76474">
        <w:rPr>
          <w:rFonts w:ascii="MS Reference Sans Serif" w:hAnsi="MS Reference Sans Serif" w:cstheme="minorHAnsi"/>
        </w:rPr>
        <w:t xml:space="preserve"> cada una de las instituciones</w:t>
      </w:r>
      <w:r>
        <w:rPr>
          <w:rFonts w:ascii="MS Reference Sans Serif" w:hAnsi="MS Reference Sans Serif" w:cstheme="minorHAnsi"/>
        </w:rPr>
        <w:t xml:space="preserve"> que no están dentro </w:t>
      </w:r>
      <w:r>
        <w:rPr>
          <w:rFonts w:ascii="MS Reference Sans Serif" w:hAnsi="MS Reference Sans Serif" w:cstheme="minorHAnsi"/>
        </w:rPr>
        <w:lastRenderedPageBreak/>
        <w:t xml:space="preserve">de los proyectos de mejora de infraestructura  y realizar un censo </w:t>
      </w:r>
      <w:r w:rsidR="009A57CF">
        <w:rPr>
          <w:rFonts w:ascii="MS Reference Sans Serif" w:hAnsi="MS Reference Sans Serif" w:cstheme="minorHAnsi"/>
        </w:rPr>
        <w:t xml:space="preserve">de computadores en </w:t>
      </w:r>
      <w:r>
        <w:rPr>
          <w:rFonts w:ascii="MS Reference Sans Serif" w:hAnsi="MS Reference Sans Serif" w:cstheme="minorHAnsi"/>
        </w:rPr>
        <w:t xml:space="preserve"> colegios y </w:t>
      </w:r>
      <w:proofErr w:type="gramStart"/>
      <w:r>
        <w:rPr>
          <w:rFonts w:ascii="MS Reference Sans Serif" w:hAnsi="MS Reference Sans Serif" w:cstheme="minorHAnsi"/>
        </w:rPr>
        <w:t>escu</w:t>
      </w:r>
      <w:r w:rsidR="009A57CF">
        <w:rPr>
          <w:rFonts w:ascii="MS Reference Sans Serif" w:hAnsi="MS Reference Sans Serif" w:cstheme="minorHAnsi"/>
        </w:rPr>
        <w:t xml:space="preserve">elas </w:t>
      </w:r>
      <w:r>
        <w:rPr>
          <w:rFonts w:ascii="MS Reference Sans Serif" w:hAnsi="MS Reference Sans Serif" w:cstheme="minorHAnsi"/>
        </w:rPr>
        <w:t>,</w:t>
      </w:r>
      <w:proofErr w:type="gramEnd"/>
      <w:r>
        <w:rPr>
          <w:rFonts w:ascii="MS Reference Sans Serif" w:hAnsi="MS Reference Sans Serif" w:cstheme="minorHAnsi"/>
        </w:rPr>
        <w:t xml:space="preserve"> para luego con el apoyo del ministerio  gestionar ante la DIAN la donación de  los mismos.</w:t>
      </w:r>
    </w:p>
    <w:p w:rsidR="00D76474" w:rsidRDefault="000C24D0" w:rsidP="00C55A48">
      <w:pPr>
        <w:jc w:val="both"/>
        <w:rPr>
          <w:rFonts w:ascii="MS Reference Sans Serif" w:hAnsi="MS Reference Sans Serif" w:cstheme="minorHAnsi"/>
        </w:rPr>
      </w:pPr>
      <w:r w:rsidRPr="000C24D0">
        <w:rPr>
          <w:rFonts w:ascii="MS Reference Sans Serif" w:hAnsi="MS Reference Sans Serif" w:cstheme="minorHAnsi"/>
        </w:rPr>
        <w:t>Las instituciones beneficiadas</w:t>
      </w:r>
      <w:r w:rsidR="00DD2086">
        <w:rPr>
          <w:rFonts w:ascii="MS Reference Sans Serif" w:hAnsi="MS Reference Sans Serif" w:cstheme="minorHAnsi"/>
        </w:rPr>
        <w:t xml:space="preserve"> con los elementos para atender riesgos</w:t>
      </w:r>
      <w:r w:rsidRPr="000C24D0">
        <w:rPr>
          <w:rFonts w:ascii="MS Reference Sans Serif" w:hAnsi="MS Reference Sans Serif" w:cstheme="minorHAnsi"/>
        </w:rPr>
        <w:t xml:space="preserve"> son: Tomás Cipriano de Mosquera, San Agustín, </w:t>
      </w:r>
      <w:proofErr w:type="spellStart"/>
      <w:r w:rsidRPr="000C24D0">
        <w:rPr>
          <w:rFonts w:ascii="MS Reference Sans Serif" w:hAnsi="MS Reference Sans Serif" w:cstheme="minorHAnsi"/>
        </w:rPr>
        <w:t>Inem</w:t>
      </w:r>
      <w:proofErr w:type="spellEnd"/>
      <w:r w:rsidRPr="000C24D0">
        <w:rPr>
          <w:rFonts w:ascii="MS Reference Sans Serif" w:hAnsi="MS Reference Sans Serif" w:cstheme="minorHAnsi"/>
        </w:rPr>
        <w:t xml:space="preserve"> "Francisco José de Caldas, Antonio </w:t>
      </w:r>
      <w:r w:rsidR="003C2C44" w:rsidRPr="000C24D0">
        <w:rPr>
          <w:rFonts w:ascii="MS Reference Sans Serif" w:hAnsi="MS Reference Sans Serif" w:cstheme="minorHAnsi"/>
        </w:rPr>
        <w:t>García</w:t>
      </w:r>
      <w:r w:rsidRPr="000C24D0">
        <w:rPr>
          <w:rFonts w:ascii="MS Reference Sans Serif" w:hAnsi="MS Reference Sans Serif" w:cstheme="minorHAnsi"/>
        </w:rPr>
        <w:t xml:space="preserve"> Paredes, </w:t>
      </w:r>
      <w:proofErr w:type="spellStart"/>
      <w:r w:rsidRPr="000C24D0">
        <w:rPr>
          <w:rFonts w:ascii="MS Reference Sans Serif" w:hAnsi="MS Reference Sans Serif" w:cstheme="minorHAnsi"/>
        </w:rPr>
        <w:t>Julumito</w:t>
      </w:r>
      <w:proofErr w:type="spellEnd"/>
      <w:r w:rsidRPr="000C24D0">
        <w:rPr>
          <w:rFonts w:ascii="MS Reference Sans Serif" w:hAnsi="MS Reference Sans Serif" w:cstheme="minorHAnsi"/>
        </w:rPr>
        <w:t xml:space="preserve"> y </w:t>
      </w:r>
      <w:r w:rsidR="003C2C44">
        <w:rPr>
          <w:rFonts w:ascii="MS Reference Sans Serif" w:hAnsi="MS Reference Sans Serif" w:cstheme="minorHAnsi"/>
        </w:rPr>
        <w:t xml:space="preserve"> F</w:t>
      </w:r>
      <w:r w:rsidR="00DD2086">
        <w:rPr>
          <w:rFonts w:ascii="MS Reference Sans Serif" w:hAnsi="MS Reference Sans Serif" w:cstheme="minorHAnsi"/>
        </w:rPr>
        <w:t>r</w:t>
      </w:r>
      <w:r w:rsidR="003C2C44">
        <w:rPr>
          <w:rFonts w:ascii="MS Reference Sans Serif" w:hAnsi="MS Reference Sans Serif" w:cstheme="minorHAnsi"/>
        </w:rPr>
        <w:t>ancisco Antonio de Ulloa.</w:t>
      </w:r>
      <w:r w:rsidR="00604406">
        <w:rPr>
          <w:rFonts w:ascii="MS Reference Sans Serif" w:hAnsi="MS Reference Sans Serif" w:cstheme="minorHAnsi"/>
        </w:rPr>
        <w:t xml:space="preserve"> </w:t>
      </w:r>
      <w:r w:rsidR="003C2C44">
        <w:rPr>
          <w:rFonts w:ascii="MS Reference Sans Serif" w:hAnsi="MS Reference Sans Serif" w:cstheme="minorHAnsi"/>
        </w:rPr>
        <w:t xml:space="preserve">Recibieron: </w:t>
      </w:r>
      <w:r w:rsidRPr="000C24D0">
        <w:rPr>
          <w:rFonts w:ascii="MS Reference Sans Serif" w:hAnsi="MS Reference Sans Serif" w:cstheme="minorHAnsi"/>
        </w:rPr>
        <w:t xml:space="preserve">extintores, camillas, </w:t>
      </w:r>
      <w:r w:rsidR="003C2C44" w:rsidRPr="000C24D0">
        <w:rPr>
          <w:rFonts w:ascii="MS Reference Sans Serif" w:hAnsi="MS Reference Sans Serif" w:cstheme="minorHAnsi"/>
        </w:rPr>
        <w:t>botiquín</w:t>
      </w:r>
      <w:r w:rsidRPr="000C24D0">
        <w:rPr>
          <w:rFonts w:ascii="MS Reference Sans Serif" w:hAnsi="MS Reference Sans Serif" w:cstheme="minorHAnsi"/>
        </w:rPr>
        <w:t>, avisos señalización y</w:t>
      </w:r>
      <w:r w:rsidR="003C2C44">
        <w:rPr>
          <w:rFonts w:ascii="MS Reference Sans Serif" w:hAnsi="MS Reference Sans Serif" w:cstheme="minorHAnsi"/>
        </w:rPr>
        <w:t xml:space="preserve"> chalecos brigadista. </w:t>
      </w:r>
    </w:p>
    <w:p w:rsidR="00700D9D" w:rsidRDefault="00700D9D" w:rsidP="00700D9D">
      <w:pPr>
        <w:jc w:val="center"/>
        <w:rPr>
          <w:rFonts w:ascii="MS Reference Sans Serif" w:hAnsi="MS Reference Sans Serif" w:cstheme="minorHAnsi"/>
          <w:b/>
          <w:sz w:val="28"/>
          <w:szCs w:val="28"/>
        </w:rPr>
      </w:pPr>
      <w:r w:rsidRPr="00700D9D">
        <w:rPr>
          <w:rFonts w:ascii="MS Reference Sans Serif" w:hAnsi="MS Reference Sans Serif" w:cstheme="minorHAnsi"/>
          <w:b/>
          <w:sz w:val="28"/>
          <w:szCs w:val="28"/>
        </w:rPr>
        <w:t>Alcalde hace entrega de obras de infraestructura en colegios y escuelas</w:t>
      </w:r>
    </w:p>
    <w:p w:rsidR="00700D9D" w:rsidRDefault="00700D9D" w:rsidP="00700D9D">
      <w:pPr>
        <w:jc w:val="both"/>
        <w:rPr>
          <w:rFonts w:ascii="MS Reference Sans Serif" w:hAnsi="MS Reference Sans Serif" w:cstheme="minorHAnsi"/>
        </w:rPr>
      </w:pPr>
      <w:r>
        <w:rPr>
          <w:rFonts w:ascii="MS Reference Sans Serif" w:hAnsi="MS Reference Sans Serif" w:cstheme="minorHAnsi"/>
        </w:rPr>
        <w:t>El Alcalde Francisco Fuentes Men</w:t>
      </w:r>
      <w:r w:rsidR="00604406">
        <w:rPr>
          <w:rFonts w:ascii="MS Reference Sans Serif" w:hAnsi="MS Reference Sans Serif" w:cstheme="minorHAnsi"/>
        </w:rPr>
        <w:t xml:space="preserve">eses hizo hoy </w:t>
      </w:r>
      <w:r w:rsidR="009A57CF">
        <w:rPr>
          <w:rFonts w:ascii="MS Reference Sans Serif" w:hAnsi="MS Reference Sans Serif" w:cstheme="minorHAnsi"/>
        </w:rPr>
        <w:t xml:space="preserve"> un recorrido por </w:t>
      </w:r>
      <w:r>
        <w:rPr>
          <w:rFonts w:ascii="MS Reference Sans Serif" w:hAnsi="MS Reference Sans Serif" w:cstheme="minorHAnsi"/>
        </w:rPr>
        <w:t xml:space="preserve"> diferentes establecimientos educativos donde se </w:t>
      </w:r>
      <w:r w:rsidR="009A57CF">
        <w:rPr>
          <w:rFonts w:ascii="MS Reference Sans Serif" w:hAnsi="MS Reference Sans Serif" w:cstheme="minorHAnsi"/>
        </w:rPr>
        <w:t xml:space="preserve">entregaron </w:t>
      </w:r>
      <w:r>
        <w:rPr>
          <w:rFonts w:ascii="MS Reference Sans Serif" w:hAnsi="MS Reference Sans Serif" w:cstheme="minorHAnsi"/>
        </w:rPr>
        <w:t xml:space="preserve"> obras de infraestructura.</w:t>
      </w:r>
    </w:p>
    <w:p w:rsidR="00700D9D" w:rsidRDefault="001E402B" w:rsidP="00700D9D">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0288" behindDoc="0" locked="0" layoutInCell="1" allowOverlap="1" wp14:anchorId="483A93A1" wp14:editId="0A3E6B39">
            <wp:simplePos x="0" y="0"/>
            <wp:positionH relativeFrom="column">
              <wp:posOffset>8890</wp:posOffset>
            </wp:positionH>
            <wp:positionV relativeFrom="paragraph">
              <wp:posOffset>925830</wp:posOffset>
            </wp:positionV>
            <wp:extent cx="3058795" cy="1683385"/>
            <wp:effectExtent l="0" t="0" r="8255" b="0"/>
            <wp:wrapSquare wrapText="bothSides"/>
            <wp:docPr id="8" name="Imagen 8" descr="C:\Users\luis.bra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795" cy="168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D9D">
        <w:rPr>
          <w:rFonts w:ascii="MS Reference Sans Serif" w:hAnsi="MS Reference Sans Serif" w:cstheme="minorHAnsi"/>
        </w:rPr>
        <w:t xml:space="preserve">Inicialmente estuvo en  la Institución Francisco Antonio de Ulloa donde fue recibido </w:t>
      </w:r>
      <w:r w:rsidR="009A57CF">
        <w:rPr>
          <w:rFonts w:ascii="MS Reference Sans Serif" w:hAnsi="MS Reference Sans Serif" w:cstheme="minorHAnsi"/>
        </w:rPr>
        <w:t>por docentes, padres de familia y</w:t>
      </w:r>
      <w:r w:rsidR="00700D9D">
        <w:rPr>
          <w:rFonts w:ascii="MS Reference Sans Serif" w:hAnsi="MS Reference Sans Serif" w:cstheme="minorHAnsi"/>
        </w:rPr>
        <w:t xml:space="preserve"> estudiantes quienes </w:t>
      </w:r>
      <w:r w:rsidR="009A57CF">
        <w:rPr>
          <w:rFonts w:ascii="MS Reference Sans Serif" w:hAnsi="MS Reference Sans Serif" w:cstheme="minorHAnsi"/>
        </w:rPr>
        <w:t xml:space="preserve"> se mostraron agradecidos con el mandatario por las obras en las aulas, laboratorios y pisos que se han </w:t>
      </w:r>
      <w:proofErr w:type="gramStart"/>
      <w:r w:rsidR="009A57CF">
        <w:rPr>
          <w:rFonts w:ascii="MS Reference Sans Serif" w:hAnsi="MS Reference Sans Serif" w:cstheme="minorHAnsi"/>
        </w:rPr>
        <w:t>realizado .</w:t>
      </w:r>
      <w:proofErr w:type="gramEnd"/>
      <w:r w:rsidR="009A57CF">
        <w:rPr>
          <w:rFonts w:ascii="MS Reference Sans Serif" w:hAnsi="MS Reference Sans Serif" w:cstheme="minorHAnsi"/>
        </w:rPr>
        <w:t xml:space="preserve"> Los asistentes reconocieron el trabajo y ante todo los resultados que se tiene en materia de las calles aledañas al plantel que fueron intervenidas por Movilidad Futura.</w:t>
      </w:r>
    </w:p>
    <w:p w:rsidR="00700D9D" w:rsidRDefault="009A57CF" w:rsidP="00700D9D">
      <w:pPr>
        <w:jc w:val="both"/>
        <w:rPr>
          <w:rFonts w:ascii="MS Reference Sans Serif" w:hAnsi="MS Reference Sans Serif" w:cstheme="minorHAnsi"/>
        </w:rPr>
      </w:pPr>
      <w:r>
        <w:rPr>
          <w:rFonts w:ascii="MS Reference Sans Serif" w:hAnsi="MS Reference Sans Serif" w:cstheme="minorHAnsi"/>
        </w:rPr>
        <w:t>Luego pasó</w:t>
      </w:r>
      <w:r w:rsidR="00700D9D">
        <w:rPr>
          <w:rFonts w:ascii="MS Reference Sans Serif" w:hAnsi="MS Reference Sans Serif" w:cstheme="minorHAnsi"/>
        </w:rPr>
        <w:t xml:space="preserve"> al Instituto Técnico </w:t>
      </w:r>
      <w:r>
        <w:rPr>
          <w:rFonts w:ascii="MS Reference Sans Serif" w:hAnsi="MS Reference Sans Serif" w:cstheme="minorHAnsi"/>
        </w:rPr>
        <w:t xml:space="preserve">Industrial donde  hizo </w:t>
      </w:r>
      <w:r w:rsidR="00700D9D">
        <w:rPr>
          <w:rFonts w:ascii="MS Reference Sans Serif" w:hAnsi="MS Reference Sans Serif" w:cstheme="minorHAnsi"/>
        </w:rPr>
        <w:t xml:space="preserve"> entrega oficial de la cubierta de la cancha múltiple y donde </w:t>
      </w:r>
      <w:r>
        <w:rPr>
          <w:rFonts w:ascii="MS Reference Sans Serif" w:hAnsi="MS Reference Sans Serif" w:cstheme="minorHAnsi"/>
        </w:rPr>
        <w:t>docentes y</w:t>
      </w:r>
      <w:r w:rsidR="00700D9D">
        <w:rPr>
          <w:rFonts w:ascii="MS Reference Sans Serif" w:hAnsi="MS Reference Sans Serif" w:cstheme="minorHAnsi"/>
        </w:rPr>
        <w:t xml:space="preserve"> comunidad educativa agradecieron al mandatario y al secretario de Educación, Luis Guillermo Céspedes Solano, la ejecución de esa importante obra.</w:t>
      </w:r>
    </w:p>
    <w:p w:rsidR="00DD2086" w:rsidRDefault="00DD2086" w:rsidP="007F3795">
      <w:pPr>
        <w:jc w:val="both"/>
        <w:rPr>
          <w:rFonts w:ascii="MS Reference Sans Serif" w:hAnsi="MS Reference Sans Serif" w:cstheme="minorHAnsi"/>
        </w:rPr>
      </w:pPr>
      <w:r>
        <w:rPr>
          <w:rFonts w:ascii="MS Reference Sans Serif" w:hAnsi="MS Reference Sans Serif" w:cstheme="minorHAnsi"/>
        </w:rPr>
        <w:t xml:space="preserve">Según el </w:t>
      </w:r>
      <w:r w:rsidR="007F3795" w:rsidRPr="007F3795">
        <w:rPr>
          <w:rFonts w:ascii="MS Reference Sans Serif" w:hAnsi="MS Reference Sans Serif" w:cstheme="minorHAnsi"/>
        </w:rPr>
        <w:t>Alcalde Francisc</w:t>
      </w:r>
      <w:r>
        <w:rPr>
          <w:rFonts w:ascii="MS Reference Sans Serif" w:hAnsi="MS Reference Sans Serif" w:cstheme="minorHAnsi"/>
        </w:rPr>
        <w:t>o Fuentes</w:t>
      </w:r>
      <w:r w:rsidR="00604406">
        <w:rPr>
          <w:rFonts w:ascii="MS Reference Sans Serif" w:hAnsi="MS Reference Sans Serif" w:cstheme="minorHAnsi"/>
        </w:rPr>
        <w:t xml:space="preserve"> </w:t>
      </w:r>
      <w:r>
        <w:rPr>
          <w:rFonts w:ascii="MS Reference Sans Serif" w:hAnsi="MS Reference Sans Serif" w:cstheme="minorHAnsi"/>
        </w:rPr>
        <w:t xml:space="preserve"> la inversión en el</w:t>
      </w:r>
      <w:r w:rsidR="007F3795" w:rsidRPr="007F3795">
        <w:rPr>
          <w:rFonts w:ascii="MS Reference Sans Serif" w:hAnsi="MS Reference Sans Serif" w:cstheme="minorHAnsi"/>
        </w:rPr>
        <w:t xml:space="preserve"> tech</w:t>
      </w:r>
      <w:r>
        <w:rPr>
          <w:rFonts w:ascii="MS Reference Sans Serif" w:hAnsi="MS Reference Sans Serif" w:cstheme="minorHAnsi"/>
        </w:rPr>
        <w:t>o del Polideportivo en de la Industrial fue de</w:t>
      </w:r>
      <w:r w:rsidR="007F3795" w:rsidRPr="007F3795">
        <w:rPr>
          <w:rFonts w:ascii="MS Reference Sans Serif" w:hAnsi="MS Reference Sans Serif" w:cstheme="minorHAnsi"/>
        </w:rPr>
        <w:t xml:space="preserve"> 110 millones de pesos</w:t>
      </w:r>
      <w:r>
        <w:rPr>
          <w:rFonts w:ascii="MS Reference Sans Serif" w:hAnsi="MS Reference Sans Serif" w:cstheme="minorHAnsi"/>
        </w:rPr>
        <w:t>.</w:t>
      </w:r>
      <w:r w:rsidR="009A57CF">
        <w:rPr>
          <w:rFonts w:ascii="MS Reference Sans Serif" w:hAnsi="MS Reference Sans Serif" w:cstheme="minorHAnsi"/>
        </w:rPr>
        <w:t xml:space="preserve"> </w:t>
      </w:r>
      <w:r w:rsidR="007F3795" w:rsidRPr="007F3795">
        <w:rPr>
          <w:rFonts w:ascii="MS Reference Sans Serif" w:hAnsi="MS Reference Sans Serif" w:cstheme="minorHAnsi"/>
        </w:rPr>
        <w:t xml:space="preserve">La cubierta es de </w:t>
      </w:r>
      <w:proofErr w:type="spellStart"/>
      <w:r w:rsidR="007F3795" w:rsidRPr="007F3795">
        <w:rPr>
          <w:rFonts w:ascii="MS Reference Sans Serif" w:hAnsi="MS Reference Sans Serif" w:cstheme="minorHAnsi"/>
        </w:rPr>
        <w:t>fibrac</w:t>
      </w:r>
      <w:r>
        <w:rPr>
          <w:rFonts w:ascii="MS Reference Sans Serif" w:hAnsi="MS Reference Sans Serif" w:cstheme="minorHAnsi"/>
        </w:rPr>
        <w:t>arbono</w:t>
      </w:r>
      <w:proofErr w:type="spellEnd"/>
      <w:r>
        <w:rPr>
          <w:rFonts w:ascii="MS Reference Sans Serif" w:hAnsi="MS Reference Sans Serif" w:cstheme="minorHAnsi"/>
        </w:rPr>
        <w:t xml:space="preserve"> con estructura de hierro,  a</w:t>
      </w:r>
      <w:r w:rsidR="007F3795" w:rsidRPr="007F3795">
        <w:rPr>
          <w:rFonts w:ascii="MS Reference Sans Serif" w:hAnsi="MS Reference Sans Serif" w:cstheme="minorHAnsi"/>
        </w:rPr>
        <w:t>demás, la institución tendrá un Punto "Vive Digital" que se entregará en próximos días.</w:t>
      </w:r>
    </w:p>
    <w:p w:rsidR="001858F0" w:rsidRDefault="00DD2086" w:rsidP="00C55A48">
      <w:pPr>
        <w:jc w:val="both"/>
        <w:rPr>
          <w:rFonts w:ascii="MS Reference Sans Serif" w:hAnsi="MS Reference Sans Serif" w:cstheme="minorHAnsi"/>
        </w:rPr>
      </w:pPr>
      <w:r>
        <w:rPr>
          <w:rFonts w:ascii="MS Reference Sans Serif" w:hAnsi="MS Reference Sans Serif" w:cstheme="minorHAnsi"/>
        </w:rPr>
        <w:t>También el Alcalde se trasladó al colegio Miguel Antonio C</w:t>
      </w:r>
      <w:r w:rsidR="00604406">
        <w:rPr>
          <w:rFonts w:ascii="MS Reference Sans Serif" w:hAnsi="MS Reference Sans Serif" w:cstheme="minorHAnsi"/>
        </w:rPr>
        <w:t xml:space="preserve">aro, donde hizo entrega de </w:t>
      </w:r>
      <w:r>
        <w:rPr>
          <w:rFonts w:ascii="MS Reference Sans Serif" w:hAnsi="MS Reference Sans Serif" w:cstheme="minorHAnsi"/>
        </w:rPr>
        <w:t xml:space="preserve"> importantes obras para más de 2000 estudiantes que alberga esta institución.</w:t>
      </w:r>
      <w:r w:rsidR="00896750">
        <w:rPr>
          <w:rFonts w:ascii="MS Reference Sans Serif" w:hAnsi="MS Reference Sans Serif" w:cstheme="minorHAnsi"/>
        </w:rPr>
        <w:t xml:space="preserve"> </w:t>
      </w:r>
      <w:r w:rsidR="00BC3548">
        <w:rPr>
          <w:rFonts w:ascii="MS Reference Sans Serif" w:hAnsi="MS Reference Sans Serif" w:cstheme="minorHAnsi"/>
        </w:rPr>
        <w:t>“</w:t>
      </w:r>
      <w:r w:rsidR="00C55A48" w:rsidRPr="00C55A48">
        <w:rPr>
          <w:rFonts w:ascii="MS Reference Sans Serif" w:hAnsi="MS Reference Sans Serif" w:cstheme="minorHAnsi"/>
        </w:rPr>
        <w:t>La infraestructura en las instituciones educativas del Municipio de Popayán se han envejecido, re</w:t>
      </w:r>
      <w:r w:rsidR="00BC3548">
        <w:rPr>
          <w:rFonts w:ascii="MS Reference Sans Serif" w:hAnsi="MS Reference Sans Serif" w:cstheme="minorHAnsi"/>
        </w:rPr>
        <w:t>staurar, reconstruir, construi</w:t>
      </w:r>
      <w:r w:rsidR="00896750">
        <w:rPr>
          <w:rFonts w:ascii="MS Reference Sans Serif" w:hAnsi="MS Reference Sans Serif" w:cstheme="minorHAnsi"/>
        </w:rPr>
        <w:t>r es nuestra prioridad</w:t>
      </w:r>
      <w:r w:rsidR="00BC3548">
        <w:rPr>
          <w:rFonts w:ascii="MS Reference Sans Serif" w:hAnsi="MS Reference Sans Serif" w:cstheme="minorHAnsi"/>
        </w:rPr>
        <w:t>” dijo el Alcalde Francisco Fuentes Meneses</w:t>
      </w:r>
      <w:r w:rsidR="00606953">
        <w:rPr>
          <w:rFonts w:ascii="MS Reference Sans Serif" w:hAnsi="MS Reference Sans Serif" w:cstheme="minorHAnsi"/>
        </w:rPr>
        <w:t xml:space="preserve">. </w:t>
      </w:r>
    </w:p>
    <w:p w:rsidR="001858F0" w:rsidRDefault="001858F0" w:rsidP="00C55A48">
      <w:pPr>
        <w:jc w:val="both"/>
        <w:rPr>
          <w:rFonts w:ascii="MS Reference Sans Serif" w:hAnsi="MS Reference Sans Serif" w:cstheme="minorHAnsi"/>
        </w:rPr>
      </w:pPr>
      <w:r>
        <w:rPr>
          <w:rFonts w:ascii="MS Reference Sans Serif" w:hAnsi="MS Reference Sans Serif" w:cstheme="minorHAnsi"/>
          <w:noProof/>
          <w:lang w:eastAsia="es-CO"/>
        </w:rPr>
        <w:lastRenderedPageBreak/>
        <w:drawing>
          <wp:anchor distT="0" distB="0" distL="114300" distR="114300" simplePos="0" relativeHeight="251663360" behindDoc="0" locked="0" layoutInCell="1" allowOverlap="1">
            <wp:simplePos x="0" y="0"/>
            <wp:positionH relativeFrom="column">
              <wp:posOffset>-3950335</wp:posOffset>
            </wp:positionH>
            <wp:positionV relativeFrom="paragraph">
              <wp:posOffset>356235</wp:posOffset>
            </wp:positionV>
            <wp:extent cx="3836035" cy="2157730"/>
            <wp:effectExtent l="0" t="0" r="0" b="0"/>
            <wp:wrapSquare wrapText="bothSides"/>
            <wp:docPr id="9" name="Imagen 9" descr="C:\Users\luis.bravo\Desktop\10959738_1547725862152934_5302199808444322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bravo\Desktop\10959738_1547725862152934_5302199808444322832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6035"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A48" w:rsidRPr="00C55A48" w:rsidRDefault="005D31F2" w:rsidP="00C55A48">
      <w:pPr>
        <w:jc w:val="both"/>
        <w:rPr>
          <w:rFonts w:ascii="MS Reference Sans Serif" w:hAnsi="MS Reference Sans Serif" w:cstheme="minorHAnsi"/>
        </w:rPr>
      </w:pPr>
      <w:r>
        <w:rPr>
          <w:rFonts w:ascii="MS Reference Sans Serif" w:hAnsi="MS Reference Sans Serif" w:cstheme="minorHAnsi"/>
        </w:rPr>
        <w:t>E</w:t>
      </w:r>
      <w:r w:rsidR="00BC3548">
        <w:rPr>
          <w:rFonts w:ascii="MS Reference Sans Serif" w:hAnsi="MS Reference Sans Serif" w:cstheme="minorHAnsi"/>
        </w:rPr>
        <w:t>l secretario de Educación, Luis Guillermo Céspedes Solano dijo que el n</w:t>
      </w:r>
      <w:r w:rsidR="00C55A48" w:rsidRPr="00C55A48">
        <w:rPr>
          <w:rFonts w:ascii="MS Reference Sans Serif" w:hAnsi="MS Reference Sans Serif" w:cstheme="minorHAnsi"/>
        </w:rPr>
        <w:t>uevo  corte del proceso de matrículas</w:t>
      </w:r>
      <w:r w:rsidR="00BC3548">
        <w:rPr>
          <w:rFonts w:ascii="MS Reference Sans Serif" w:hAnsi="MS Reference Sans Serif" w:cstheme="minorHAnsi"/>
        </w:rPr>
        <w:t xml:space="preserve"> será </w:t>
      </w:r>
      <w:r w:rsidR="00C55A48" w:rsidRPr="00C55A48">
        <w:rPr>
          <w:rFonts w:ascii="MS Reference Sans Serif" w:hAnsi="MS Reference Sans Serif" w:cstheme="minorHAnsi"/>
        </w:rPr>
        <w:t xml:space="preserve"> este</w:t>
      </w:r>
      <w:r w:rsidR="00BC3548">
        <w:rPr>
          <w:rFonts w:ascii="MS Reference Sans Serif" w:hAnsi="MS Reference Sans Serif" w:cstheme="minorHAnsi"/>
        </w:rPr>
        <w:t xml:space="preserve"> lunes 9 de febrero para saber cuá</w:t>
      </w:r>
      <w:r w:rsidR="00C55A48" w:rsidRPr="00C55A48">
        <w:rPr>
          <w:rFonts w:ascii="MS Reference Sans Serif" w:hAnsi="MS Reference Sans Serif" w:cstheme="minorHAnsi"/>
        </w:rPr>
        <w:t xml:space="preserve">ntos cupos quedan para la </w:t>
      </w:r>
      <w:r w:rsidR="00BC3548">
        <w:rPr>
          <w:rFonts w:ascii="MS Reference Sans Serif" w:hAnsi="MS Reference Sans Serif" w:cstheme="minorHAnsi"/>
        </w:rPr>
        <w:t>“</w:t>
      </w:r>
      <w:proofErr w:type="spellStart"/>
      <w:r w:rsidR="00C55A48" w:rsidRPr="00C55A48">
        <w:rPr>
          <w:rFonts w:ascii="MS Reference Sans Serif" w:hAnsi="MS Reference Sans Serif" w:cstheme="minorHAnsi"/>
        </w:rPr>
        <w:t>matriculaton</w:t>
      </w:r>
      <w:proofErr w:type="spellEnd"/>
      <w:r w:rsidR="00BC3548">
        <w:rPr>
          <w:rFonts w:ascii="MS Reference Sans Serif" w:hAnsi="MS Reference Sans Serif" w:cstheme="minorHAnsi"/>
        </w:rPr>
        <w:t>”</w:t>
      </w:r>
      <w:r w:rsidR="00C55A48" w:rsidRPr="00C55A48">
        <w:rPr>
          <w:rFonts w:ascii="MS Reference Sans Serif" w:hAnsi="MS Reference Sans Serif" w:cstheme="minorHAnsi"/>
        </w:rPr>
        <w:t xml:space="preserve"> q</w:t>
      </w:r>
      <w:r w:rsidR="00BC3548">
        <w:rPr>
          <w:rFonts w:ascii="MS Reference Sans Serif" w:hAnsi="MS Reference Sans Serif" w:cstheme="minorHAnsi"/>
        </w:rPr>
        <w:t xml:space="preserve">ue se iniciará el 13 de febrero así buscar </w:t>
      </w:r>
      <w:r w:rsidR="00C55A48" w:rsidRPr="00C55A48">
        <w:rPr>
          <w:rFonts w:ascii="MS Reference Sans Serif" w:hAnsi="MS Reference Sans Serif" w:cstheme="minorHAnsi"/>
        </w:rPr>
        <w:t>que niños, niñas y adolescentes</w:t>
      </w:r>
      <w:r w:rsidR="00BC3548">
        <w:rPr>
          <w:rFonts w:ascii="MS Reference Sans Serif" w:hAnsi="MS Reference Sans Serif" w:cstheme="minorHAnsi"/>
        </w:rPr>
        <w:t xml:space="preserve"> no</w:t>
      </w:r>
      <w:r w:rsidR="00C55A48" w:rsidRPr="00C55A48">
        <w:rPr>
          <w:rFonts w:ascii="MS Reference Sans Serif" w:hAnsi="MS Reference Sans Serif" w:cstheme="minorHAnsi"/>
        </w:rPr>
        <w:t xml:space="preserve"> se queden por fuera del sistema educativo.</w:t>
      </w:r>
    </w:p>
    <w:p w:rsidR="00C55A48" w:rsidRPr="00C55A48" w:rsidRDefault="005D31F2" w:rsidP="005D31F2">
      <w:pPr>
        <w:jc w:val="both"/>
        <w:rPr>
          <w:rFonts w:ascii="MS Reference Sans Serif" w:hAnsi="MS Reference Sans Serif" w:cstheme="minorHAnsi"/>
        </w:rPr>
      </w:pPr>
      <w:r>
        <w:rPr>
          <w:rFonts w:ascii="MS Reference Sans Serif" w:hAnsi="MS Reference Sans Serif" w:cstheme="minorHAnsi"/>
        </w:rPr>
        <w:t>Finalmente</w:t>
      </w:r>
      <w:r w:rsidR="00606953">
        <w:rPr>
          <w:rFonts w:ascii="MS Reference Sans Serif" w:hAnsi="MS Reference Sans Serif" w:cstheme="minorHAnsi"/>
        </w:rPr>
        <w:t>,</w:t>
      </w:r>
      <w:r>
        <w:rPr>
          <w:rFonts w:ascii="MS Reference Sans Serif" w:hAnsi="MS Reference Sans Serif" w:cstheme="minorHAnsi"/>
        </w:rPr>
        <w:t xml:space="preserve"> el A</w:t>
      </w:r>
      <w:r w:rsidRPr="005D31F2">
        <w:rPr>
          <w:rFonts w:ascii="MS Reference Sans Serif" w:hAnsi="MS Reference Sans Serif" w:cstheme="minorHAnsi"/>
        </w:rPr>
        <w:t xml:space="preserve">lcalde le hizo un reconocimiento público al secretario de Educación, Luis Guillermo Céspedes Solano, </w:t>
      </w:r>
      <w:r>
        <w:rPr>
          <w:rFonts w:ascii="MS Reference Sans Serif" w:hAnsi="MS Reference Sans Serif" w:cstheme="minorHAnsi"/>
        </w:rPr>
        <w:t xml:space="preserve"> por su compromiso y gestión desde su Despacho.</w:t>
      </w:r>
    </w:p>
    <w:p w:rsidR="00DF62FA" w:rsidRDefault="00E35AA3" w:rsidP="00A12380">
      <w:pPr>
        <w:jc w:val="center"/>
        <w:rPr>
          <w:rFonts w:ascii="MS Reference Sans Serif" w:hAnsi="MS Reference Sans Serif" w:cstheme="minorHAnsi"/>
          <w:b/>
          <w:sz w:val="28"/>
          <w:szCs w:val="28"/>
        </w:rPr>
      </w:pPr>
      <w:r>
        <w:rPr>
          <w:rFonts w:ascii="MS Reference Sans Serif" w:hAnsi="MS Reference Sans Serif" w:cstheme="minorHAnsi"/>
          <w:noProof/>
          <w:lang w:eastAsia="es-CO"/>
        </w:rPr>
        <w:drawing>
          <wp:anchor distT="0" distB="0" distL="114300" distR="114300" simplePos="0" relativeHeight="251661312" behindDoc="0" locked="0" layoutInCell="1" allowOverlap="1" wp14:anchorId="13231037" wp14:editId="4331CE7E">
            <wp:simplePos x="0" y="0"/>
            <wp:positionH relativeFrom="column">
              <wp:posOffset>2284730</wp:posOffset>
            </wp:positionH>
            <wp:positionV relativeFrom="paragraph">
              <wp:posOffset>606425</wp:posOffset>
            </wp:positionV>
            <wp:extent cx="3305810" cy="2172970"/>
            <wp:effectExtent l="0" t="0" r="8890" b="0"/>
            <wp:wrapSquare wrapText="bothSides"/>
            <wp:docPr id="12" name="Imagen 12" descr="C:\Users\luis.bravo\Desktop\101NCD40\IMG_8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is.bravo\Desktop\101NCD40\IMG_80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810"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531">
        <w:rPr>
          <w:rFonts w:ascii="MS Reference Sans Serif" w:hAnsi="MS Reference Sans Serif" w:cstheme="minorHAnsi"/>
          <w:b/>
          <w:sz w:val="28"/>
          <w:szCs w:val="28"/>
        </w:rPr>
        <w:t xml:space="preserve">Secretaría de Salud estuvo en primer Comité de Vigilancia Epidemiológica </w:t>
      </w:r>
    </w:p>
    <w:p w:rsidR="006D52B7" w:rsidRDefault="00990531" w:rsidP="00DF62FA">
      <w:pPr>
        <w:jc w:val="both"/>
        <w:rPr>
          <w:rFonts w:ascii="MS Reference Sans Serif" w:hAnsi="MS Reference Sans Serif" w:cstheme="minorHAnsi"/>
        </w:rPr>
      </w:pPr>
      <w:r>
        <w:rPr>
          <w:rFonts w:ascii="MS Reference Sans Serif" w:hAnsi="MS Reference Sans Serif" w:cstheme="minorHAnsi"/>
        </w:rPr>
        <w:t>Empleados contratistas y de planta de la Secretaría de Salud Municipal participaron en la mañana de hoy del Primer Comité de Vi</w:t>
      </w:r>
      <w:r w:rsidR="007644A2">
        <w:rPr>
          <w:rFonts w:ascii="MS Reference Sans Serif" w:hAnsi="MS Reference Sans Serif" w:cstheme="minorHAnsi"/>
        </w:rPr>
        <w:t xml:space="preserve">gilancia Epidemiológica, </w:t>
      </w:r>
      <w:r>
        <w:rPr>
          <w:rFonts w:ascii="MS Reference Sans Serif" w:hAnsi="MS Reference Sans Serif" w:cstheme="minorHAnsi"/>
        </w:rPr>
        <w:t xml:space="preserve"> con la presencia de </w:t>
      </w:r>
      <w:r w:rsidR="00DF62FA">
        <w:rPr>
          <w:rFonts w:ascii="MS Reference Sans Serif" w:hAnsi="MS Reference Sans Serif" w:cstheme="minorHAnsi"/>
        </w:rPr>
        <w:t xml:space="preserve">Adalberto Narváez </w:t>
      </w:r>
      <w:proofErr w:type="spellStart"/>
      <w:r w:rsidR="00DF62FA">
        <w:rPr>
          <w:rFonts w:ascii="MS Reference Sans Serif" w:hAnsi="MS Reference Sans Serif" w:cstheme="minorHAnsi"/>
        </w:rPr>
        <w:t>Ñañez</w:t>
      </w:r>
      <w:proofErr w:type="spellEnd"/>
      <w:r w:rsidR="00DF62FA">
        <w:rPr>
          <w:rFonts w:ascii="MS Reference Sans Serif" w:hAnsi="MS Reference Sans Serif" w:cstheme="minorHAnsi"/>
        </w:rPr>
        <w:t>, coordinador</w:t>
      </w:r>
      <w:r w:rsidR="001C1C14">
        <w:rPr>
          <w:rFonts w:ascii="MS Reference Sans Serif" w:hAnsi="MS Reference Sans Serif" w:cstheme="minorHAnsi"/>
        </w:rPr>
        <w:t xml:space="preserve"> general </w:t>
      </w:r>
      <w:r w:rsidR="00DF62FA">
        <w:rPr>
          <w:rFonts w:ascii="MS Reference Sans Serif" w:hAnsi="MS Reference Sans Serif" w:cstheme="minorHAnsi"/>
        </w:rPr>
        <w:t xml:space="preserve"> </w:t>
      </w:r>
      <w:r>
        <w:rPr>
          <w:rFonts w:ascii="MS Reference Sans Serif" w:hAnsi="MS Reference Sans Serif" w:cstheme="minorHAnsi"/>
        </w:rPr>
        <w:t xml:space="preserve"> del departamento.</w:t>
      </w:r>
      <w:r w:rsidR="006D52B7">
        <w:rPr>
          <w:rFonts w:ascii="MS Reference Sans Serif" w:hAnsi="MS Reference Sans Serif" w:cstheme="minorHAnsi"/>
        </w:rPr>
        <w:t xml:space="preserve"> </w:t>
      </w:r>
      <w:r w:rsidR="00DF62FA">
        <w:rPr>
          <w:rFonts w:ascii="MS Reference Sans Serif" w:hAnsi="MS Reference Sans Serif" w:cstheme="minorHAnsi"/>
        </w:rPr>
        <w:t xml:space="preserve">Cada año el Instituto Nacional de Salud </w:t>
      </w:r>
      <w:r w:rsidR="007644A2">
        <w:rPr>
          <w:rFonts w:ascii="MS Reference Sans Serif" w:hAnsi="MS Reference Sans Serif" w:cstheme="minorHAnsi"/>
        </w:rPr>
        <w:t xml:space="preserve">como ente rector implementa </w:t>
      </w:r>
      <w:r w:rsidR="00DF62FA">
        <w:rPr>
          <w:rFonts w:ascii="MS Reference Sans Serif" w:hAnsi="MS Reference Sans Serif" w:cstheme="minorHAnsi"/>
        </w:rPr>
        <w:t xml:space="preserve"> lineamientos que se vienen socializando con todo el personal responsable del manejo de la salud de  los 42 municipios</w:t>
      </w:r>
      <w:r>
        <w:rPr>
          <w:rFonts w:ascii="MS Reference Sans Serif" w:hAnsi="MS Reference Sans Serif" w:cstheme="minorHAnsi"/>
        </w:rPr>
        <w:t xml:space="preserve"> del Cauca</w:t>
      </w:r>
      <w:r w:rsidR="00DF62FA">
        <w:rPr>
          <w:rFonts w:ascii="MS Reference Sans Serif" w:hAnsi="MS Reference Sans Serif" w:cstheme="minorHAnsi"/>
        </w:rPr>
        <w:t>, inclusive Popayán.</w:t>
      </w:r>
    </w:p>
    <w:p w:rsidR="00DF62FA" w:rsidRDefault="006D52B7" w:rsidP="00DF62FA">
      <w:pPr>
        <w:jc w:val="both"/>
        <w:rPr>
          <w:rFonts w:ascii="MS Reference Sans Serif" w:hAnsi="MS Reference Sans Serif" w:cstheme="minorHAnsi"/>
        </w:rPr>
      </w:pPr>
      <w:r>
        <w:rPr>
          <w:rFonts w:ascii="MS Reference Sans Serif" w:hAnsi="MS Reference Sans Serif" w:cstheme="minorHAnsi"/>
        </w:rPr>
        <w:t>I</w:t>
      </w:r>
      <w:r w:rsidR="007644A2">
        <w:rPr>
          <w:rFonts w:ascii="MS Reference Sans Serif" w:hAnsi="MS Reference Sans Serif" w:cstheme="minorHAnsi"/>
        </w:rPr>
        <w:t>ndicó</w:t>
      </w:r>
      <w:r w:rsidR="00990531">
        <w:rPr>
          <w:rFonts w:ascii="MS Reference Sans Serif" w:hAnsi="MS Reference Sans Serif" w:cstheme="minorHAnsi"/>
        </w:rPr>
        <w:t xml:space="preserve"> Adalberto Narváez que se busca fortalecer</w:t>
      </w:r>
      <w:r w:rsidR="00DF62FA">
        <w:rPr>
          <w:rFonts w:ascii="MS Reference Sans Serif" w:hAnsi="MS Reference Sans Serif" w:cstheme="minorHAnsi"/>
        </w:rPr>
        <w:t xml:space="preserve"> </w:t>
      </w:r>
      <w:r w:rsidR="00990531">
        <w:rPr>
          <w:rFonts w:ascii="MS Reference Sans Serif" w:hAnsi="MS Reference Sans Serif" w:cstheme="minorHAnsi"/>
        </w:rPr>
        <w:t xml:space="preserve">la </w:t>
      </w:r>
      <w:r w:rsidR="00DF62FA">
        <w:rPr>
          <w:rFonts w:ascii="MS Reference Sans Serif" w:hAnsi="MS Reference Sans Serif" w:cstheme="minorHAnsi"/>
        </w:rPr>
        <w:t>base</w:t>
      </w:r>
      <w:r w:rsidR="007644A2">
        <w:rPr>
          <w:rFonts w:ascii="MS Reference Sans Serif" w:hAnsi="MS Reference Sans Serif" w:cstheme="minorHAnsi"/>
        </w:rPr>
        <w:t>,</w:t>
      </w:r>
      <w:r w:rsidR="00DF62FA">
        <w:rPr>
          <w:rFonts w:ascii="MS Reference Sans Serif" w:hAnsi="MS Reference Sans Serif" w:cstheme="minorHAnsi"/>
        </w:rPr>
        <w:t xml:space="preserve"> los equipos de salud Municipal, que no haya profesionales o empleados de salud flotantes, que no los  cambien tanto, porque es</w:t>
      </w:r>
      <w:r w:rsidR="00990531">
        <w:rPr>
          <w:rFonts w:ascii="MS Reference Sans Serif" w:hAnsi="MS Reference Sans Serif" w:cstheme="minorHAnsi"/>
        </w:rPr>
        <w:t>o es  contra producente</w:t>
      </w:r>
      <w:r w:rsidR="00DF62FA">
        <w:rPr>
          <w:rFonts w:ascii="MS Reference Sans Serif" w:hAnsi="MS Reference Sans Serif" w:cstheme="minorHAnsi"/>
        </w:rPr>
        <w:t>.</w:t>
      </w:r>
      <w:r w:rsidR="007644A2">
        <w:rPr>
          <w:rFonts w:ascii="MS Reference Sans Serif" w:hAnsi="MS Reference Sans Serif" w:cstheme="minorHAnsi"/>
        </w:rPr>
        <w:t xml:space="preserve"> </w:t>
      </w:r>
    </w:p>
    <w:p w:rsidR="00DF62FA" w:rsidRDefault="00A0475D" w:rsidP="00DF62FA">
      <w:pPr>
        <w:jc w:val="both"/>
        <w:rPr>
          <w:rFonts w:ascii="MS Reference Sans Serif" w:hAnsi="MS Reference Sans Serif" w:cstheme="minorHAnsi"/>
        </w:rPr>
      </w:pPr>
      <w:r>
        <w:rPr>
          <w:rFonts w:ascii="MS Reference Sans Serif" w:hAnsi="MS Reference Sans Serif" w:cstheme="minorHAnsi"/>
        </w:rPr>
        <w:t>Puntualizó Adalberto Narváez  que el año pasado a las enfermedades desconocidas</w:t>
      </w:r>
      <w:r w:rsidR="001C1C14">
        <w:rPr>
          <w:rFonts w:ascii="MS Reference Sans Serif" w:hAnsi="MS Reference Sans Serif" w:cstheme="minorHAnsi"/>
        </w:rPr>
        <w:t xml:space="preserve"> </w:t>
      </w:r>
      <w:r>
        <w:rPr>
          <w:rFonts w:ascii="MS Reference Sans Serif" w:hAnsi="MS Reference Sans Serif" w:cstheme="minorHAnsi"/>
        </w:rPr>
        <w:t xml:space="preserve"> se les dio ya una codificación</w:t>
      </w:r>
      <w:r w:rsidR="005D31F2">
        <w:rPr>
          <w:rFonts w:ascii="MS Reference Sans Serif" w:hAnsi="MS Reference Sans Serif" w:cstheme="minorHAnsi"/>
        </w:rPr>
        <w:t>, para poder atenderlas y trabajar en ellas.</w:t>
      </w:r>
    </w:p>
    <w:p w:rsidR="00A0475D" w:rsidRPr="00673696" w:rsidRDefault="00673696" w:rsidP="00673696">
      <w:pPr>
        <w:jc w:val="center"/>
        <w:rPr>
          <w:rFonts w:ascii="MS Reference Sans Serif" w:hAnsi="MS Reference Sans Serif" w:cstheme="minorHAnsi"/>
          <w:b/>
          <w:sz w:val="28"/>
          <w:szCs w:val="28"/>
        </w:rPr>
      </w:pPr>
      <w:bookmarkStart w:id="0" w:name="_GoBack"/>
      <w:r w:rsidRPr="00673696">
        <w:rPr>
          <w:rFonts w:ascii="MS Reference Sans Serif" w:hAnsi="MS Reference Sans Serif" w:cstheme="minorHAnsi"/>
          <w:b/>
          <w:sz w:val="28"/>
          <w:szCs w:val="28"/>
        </w:rPr>
        <w:lastRenderedPageBreak/>
        <w:t>Secretario Privado asistió a ceremonia de licenciamiento de auxiliares bachilleres de la Policía</w:t>
      </w:r>
    </w:p>
    <w:bookmarkEnd w:id="0"/>
    <w:p w:rsidR="00A0475D" w:rsidRDefault="00E35AA3" w:rsidP="00DF62FA">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2336" behindDoc="0" locked="0" layoutInCell="1" allowOverlap="1" wp14:anchorId="3EBCCED0" wp14:editId="6C56E092">
            <wp:simplePos x="0" y="0"/>
            <wp:positionH relativeFrom="column">
              <wp:posOffset>-6985</wp:posOffset>
            </wp:positionH>
            <wp:positionV relativeFrom="paragraph">
              <wp:posOffset>403225</wp:posOffset>
            </wp:positionV>
            <wp:extent cx="3498215" cy="2154555"/>
            <wp:effectExtent l="0" t="0" r="6985" b="0"/>
            <wp:wrapSquare wrapText="bothSides"/>
            <wp:docPr id="13" name="Imagen 13" descr="C:\Users\luis.bravo\Desktop\101NCD40\IMG_8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uis.bravo\Desktop\101NCD40\IMG_80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215" cy="215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696">
        <w:rPr>
          <w:rFonts w:ascii="MS Reference Sans Serif" w:hAnsi="MS Reference Sans Serif" w:cstheme="minorHAnsi"/>
        </w:rPr>
        <w:t>M</w:t>
      </w:r>
      <w:r w:rsidR="007644A2">
        <w:rPr>
          <w:rFonts w:ascii="MS Reference Sans Serif" w:hAnsi="MS Reference Sans Serif" w:cstheme="minorHAnsi"/>
        </w:rPr>
        <w:t xml:space="preserve">ás 400 padres de familia </w:t>
      </w:r>
      <w:r w:rsidR="00673696">
        <w:rPr>
          <w:rFonts w:ascii="MS Reference Sans Serif" w:hAnsi="MS Reference Sans Serif" w:cstheme="minorHAnsi"/>
        </w:rPr>
        <w:t xml:space="preserve"> asistieron a las 10:30 de la mañana de este viernes a la ceremonia de licenciamiento</w:t>
      </w:r>
      <w:r w:rsidR="0057030F">
        <w:rPr>
          <w:rFonts w:ascii="MS Reference Sans Serif" w:hAnsi="MS Reference Sans Serif" w:cstheme="minorHAnsi"/>
        </w:rPr>
        <w:t xml:space="preserve"> de la Compañía </w:t>
      </w:r>
      <w:r w:rsidR="00673696">
        <w:rPr>
          <w:rFonts w:ascii="MS Reference Sans Serif" w:hAnsi="MS Reference Sans Serif" w:cstheme="minorHAnsi"/>
        </w:rPr>
        <w:t xml:space="preserve"> 66</w:t>
      </w:r>
      <w:r w:rsidR="00617736">
        <w:rPr>
          <w:rFonts w:ascii="MS Reference Sans Serif" w:hAnsi="MS Reference Sans Serif" w:cstheme="minorHAnsi"/>
        </w:rPr>
        <w:t xml:space="preserve"> </w:t>
      </w:r>
      <w:r w:rsidR="0057030F">
        <w:rPr>
          <w:rFonts w:ascii="MS Reference Sans Serif" w:hAnsi="MS Reference Sans Serif" w:cstheme="minorHAnsi"/>
        </w:rPr>
        <w:t>”Atanasio Girardot”</w:t>
      </w:r>
      <w:r w:rsidR="00673696">
        <w:rPr>
          <w:rFonts w:ascii="MS Reference Sans Serif" w:hAnsi="MS Reference Sans Serif" w:cstheme="minorHAnsi"/>
        </w:rPr>
        <w:t xml:space="preserve"> de jóvenes que prestaron el servicio militar obligatorio, como auxiliares de la Polic</w:t>
      </w:r>
      <w:r w:rsidR="0057030F">
        <w:rPr>
          <w:rFonts w:ascii="MS Reference Sans Serif" w:hAnsi="MS Reference Sans Serif" w:cstheme="minorHAnsi"/>
        </w:rPr>
        <w:t xml:space="preserve">ía, adscritos a la </w:t>
      </w:r>
      <w:r w:rsidR="00AA16AE">
        <w:rPr>
          <w:rFonts w:ascii="MS Reference Sans Serif" w:hAnsi="MS Reference Sans Serif" w:cstheme="minorHAnsi"/>
        </w:rPr>
        <w:t>Metropolita</w:t>
      </w:r>
      <w:r w:rsidR="007644A2">
        <w:rPr>
          <w:rFonts w:ascii="MS Reference Sans Serif" w:hAnsi="MS Reference Sans Serif" w:cstheme="minorHAnsi"/>
        </w:rPr>
        <w:t xml:space="preserve">na </w:t>
      </w:r>
      <w:r w:rsidR="00AA16AE">
        <w:rPr>
          <w:rFonts w:ascii="MS Reference Sans Serif" w:hAnsi="MS Reference Sans Serif" w:cstheme="minorHAnsi"/>
        </w:rPr>
        <w:t xml:space="preserve"> recibiendo reconocimientos tanto d</w:t>
      </w:r>
      <w:r w:rsidR="007644A2">
        <w:rPr>
          <w:rFonts w:ascii="MS Reference Sans Serif" w:hAnsi="MS Reference Sans Serif" w:cstheme="minorHAnsi"/>
        </w:rPr>
        <w:t>e la institución que los albergó</w:t>
      </w:r>
      <w:r w:rsidR="00AA16AE">
        <w:rPr>
          <w:rFonts w:ascii="MS Reference Sans Serif" w:hAnsi="MS Reference Sans Serif" w:cstheme="minorHAnsi"/>
        </w:rPr>
        <w:t xml:space="preserve"> por un año, como por la Administración Municipal.</w:t>
      </w:r>
    </w:p>
    <w:p w:rsidR="00A512E9" w:rsidRDefault="00AA16AE" w:rsidP="00DF62FA">
      <w:pPr>
        <w:jc w:val="both"/>
        <w:rPr>
          <w:rFonts w:ascii="MS Reference Sans Serif" w:hAnsi="MS Reference Sans Serif" w:cstheme="minorHAnsi"/>
        </w:rPr>
      </w:pPr>
      <w:r>
        <w:rPr>
          <w:rFonts w:ascii="MS Reference Sans Serif" w:hAnsi="MS Reference Sans Serif" w:cstheme="minorHAnsi"/>
        </w:rPr>
        <w:t>El Alcalde, Francisco Fuentes Meneses, delegó al secretario Privado, Felipe Velasco Acevedo, quien hizo entrega de  diplomas honoríficos a varios jóvenes por haber prestado sus servicios en áreas como: Tránsito, Infancia y Adolescencia, recuperación de espacio público, medio ambiente, prevención de maltrato a los animales y seguridad, entre otros.</w:t>
      </w:r>
    </w:p>
    <w:p w:rsidR="00AA16AE" w:rsidRDefault="00AA16AE" w:rsidP="00DF62FA">
      <w:pPr>
        <w:jc w:val="both"/>
        <w:rPr>
          <w:rFonts w:ascii="MS Reference Sans Serif" w:hAnsi="MS Reference Sans Serif" w:cstheme="minorHAnsi"/>
        </w:rPr>
      </w:pPr>
      <w:r>
        <w:rPr>
          <w:rFonts w:ascii="MS Reference Sans Serif" w:hAnsi="MS Reference Sans Serif" w:cstheme="minorHAnsi"/>
        </w:rPr>
        <w:t>La ceremonia se cumplió en el auditorio de la Fundaci</w:t>
      </w:r>
      <w:r w:rsidR="00A512E9">
        <w:rPr>
          <w:rFonts w:ascii="MS Reference Sans Serif" w:hAnsi="MS Reference Sans Serif" w:cstheme="minorHAnsi"/>
        </w:rPr>
        <w:t>ón Universitaria</w:t>
      </w:r>
      <w:r>
        <w:rPr>
          <w:rFonts w:ascii="MS Reference Sans Serif" w:hAnsi="MS Reference Sans Serif" w:cstheme="minorHAnsi"/>
        </w:rPr>
        <w:t xml:space="preserve"> </w:t>
      </w:r>
      <w:proofErr w:type="spellStart"/>
      <w:r>
        <w:rPr>
          <w:rFonts w:ascii="MS Reference Sans Serif" w:hAnsi="MS Reference Sans Serif" w:cstheme="minorHAnsi"/>
        </w:rPr>
        <w:t>Co</w:t>
      </w:r>
      <w:r w:rsidR="00A512E9">
        <w:rPr>
          <w:rFonts w:ascii="MS Reference Sans Serif" w:hAnsi="MS Reference Sans Serif" w:cstheme="minorHAnsi"/>
        </w:rPr>
        <w:t>mfacauca</w:t>
      </w:r>
      <w:proofErr w:type="spellEnd"/>
      <w:r w:rsidR="00A512E9">
        <w:rPr>
          <w:rFonts w:ascii="MS Reference Sans Serif" w:hAnsi="MS Reference Sans Serif" w:cstheme="minorHAnsi"/>
        </w:rPr>
        <w:t xml:space="preserve">, con la presencia </w:t>
      </w:r>
      <w:r>
        <w:rPr>
          <w:rFonts w:ascii="MS Reference Sans Serif" w:hAnsi="MS Reference Sans Serif" w:cstheme="minorHAnsi"/>
        </w:rPr>
        <w:t>del comandante y su</w:t>
      </w:r>
      <w:r w:rsidR="00A512E9">
        <w:rPr>
          <w:rFonts w:ascii="MS Reference Sans Serif" w:hAnsi="MS Reference Sans Serif" w:cstheme="minorHAnsi"/>
        </w:rPr>
        <w:t>b</w:t>
      </w:r>
      <w:r>
        <w:rPr>
          <w:rFonts w:ascii="MS Reference Sans Serif" w:hAnsi="MS Reference Sans Serif" w:cstheme="minorHAnsi"/>
        </w:rPr>
        <w:t>comandante de la Policía Metropolitana y la comandante del</w:t>
      </w:r>
      <w:r w:rsidR="00A512E9">
        <w:rPr>
          <w:rFonts w:ascii="MS Reference Sans Serif" w:hAnsi="MS Reference Sans Serif" w:cstheme="minorHAnsi"/>
        </w:rPr>
        <w:t xml:space="preserve"> curso</w:t>
      </w:r>
      <w:r>
        <w:rPr>
          <w:rFonts w:ascii="MS Reference Sans Serif" w:hAnsi="MS Reference Sans Serif" w:cstheme="minorHAnsi"/>
        </w:rPr>
        <w:t xml:space="preserve"> de auxiliares de la Policía, Sargento Primero, </w:t>
      </w:r>
      <w:r w:rsidR="0057030F">
        <w:rPr>
          <w:rFonts w:ascii="MS Reference Sans Serif" w:hAnsi="MS Reference Sans Serif" w:cstheme="minorHAnsi"/>
        </w:rPr>
        <w:t>Nubia Bolaños Cubillos.</w:t>
      </w:r>
    </w:p>
    <w:p w:rsidR="0057030F" w:rsidRDefault="0057030F" w:rsidP="00DF62FA">
      <w:pPr>
        <w:jc w:val="both"/>
        <w:rPr>
          <w:rFonts w:ascii="MS Reference Sans Serif" w:hAnsi="MS Reference Sans Serif" w:cstheme="minorHAnsi"/>
        </w:rPr>
      </w:pPr>
      <w:r>
        <w:rPr>
          <w:rFonts w:ascii="MS Reference Sans Serif" w:hAnsi="MS Reference Sans Serif" w:cstheme="minorHAnsi"/>
        </w:rPr>
        <w:t xml:space="preserve">El Comandante de la Metropolitana, Coronel, Pedro </w:t>
      </w:r>
      <w:proofErr w:type="spellStart"/>
      <w:r>
        <w:rPr>
          <w:rFonts w:ascii="MS Reference Sans Serif" w:hAnsi="MS Reference Sans Serif" w:cstheme="minorHAnsi"/>
        </w:rPr>
        <w:t>Rodelo</w:t>
      </w:r>
      <w:proofErr w:type="spellEnd"/>
      <w:r>
        <w:rPr>
          <w:rFonts w:ascii="MS Reference Sans Serif" w:hAnsi="MS Reference Sans Serif" w:cstheme="minorHAnsi"/>
        </w:rPr>
        <w:t xml:space="preserve"> dijo que estos jóvenes prestaron un servicio invaluable a la ciudad de Popayán con el más alto espíritu de apoyo a  la comunidad.</w:t>
      </w:r>
    </w:p>
    <w:p w:rsidR="0057030F" w:rsidRDefault="00890E73" w:rsidP="00DF62FA">
      <w:pPr>
        <w:jc w:val="both"/>
        <w:rPr>
          <w:rFonts w:ascii="MS Reference Sans Serif" w:hAnsi="MS Reference Sans Serif" w:cstheme="minorHAnsi"/>
        </w:rPr>
      </w:pPr>
      <w:r>
        <w:rPr>
          <w:rFonts w:ascii="MS Reference Sans Serif" w:hAnsi="MS Reference Sans Serif" w:cstheme="minorHAnsi"/>
        </w:rPr>
        <w:t>Fueron 56 jóvenes que durante un año  participaron de diferentes procesos en bien de la sociedad payanesa, jóvenes que ahora continuarán otras metas en su vida, pero que dejan una huella en la institución policial.</w:t>
      </w:r>
    </w:p>
    <w:p w:rsidR="000A502E" w:rsidRDefault="000A502E" w:rsidP="000A502E">
      <w:pPr>
        <w:rPr>
          <w:rFonts w:ascii="MS Reference Sans Serif" w:hAnsi="MS Reference Sans Serif" w:cstheme="minorHAnsi"/>
          <w:b/>
        </w:rPr>
      </w:pPr>
    </w:p>
    <w:p w:rsidR="00E35AA3" w:rsidRDefault="00E35AA3" w:rsidP="000A502E">
      <w:pPr>
        <w:rPr>
          <w:rFonts w:ascii="MS Reference Sans Serif" w:hAnsi="MS Reference Sans Serif" w:cstheme="minorHAnsi"/>
          <w:b/>
        </w:rPr>
      </w:pPr>
    </w:p>
    <w:p w:rsidR="00E35AA3" w:rsidRPr="000A502E" w:rsidRDefault="00E35AA3" w:rsidP="000A502E">
      <w:pPr>
        <w:rPr>
          <w:rFonts w:ascii="MS Reference Sans Serif" w:hAnsi="MS Reference Sans Serif" w:cstheme="minorHAnsi"/>
          <w:b/>
        </w:rPr>
      </w:pPr>
    </w:p>
    <w:p w:rsidR="00FD54CD" w:rsidRPr="00FD54CD" w:rsidRDefault="00FD54CD" w:rsidP="00FD54CD">
      <w:pPr>
        <w:jc w:val="center"/>
        <w:rPr>
          <w:rFonts w:ascii="MS Reference Sans Serif" w:hAnsi="MS Reference Sans Serif" w:cstheme="minorHAnsi"/>
          <w:b/>
          <w:sz w:val="28"/>
          <w:szCs w:val="28"/>
        </w:rPr>
      </w:pPr>
      <w:r w:rsidRPr="00FD54CD">
        <w:rPr>
          <w:rFonts w:ascii="MS Reference Sans Serif" w:hAnsi="MS Reference Sans Serif" w:cstheme="minorHAnsi"/>
          <w:b/>
          <w:sz w:val="28"/>
          <w:szCs w:val="28"/>
        </w:rPr>
        <w:lastRenderedPageBreak/>
        <w:t>Sustitución de tres beneficiarios para el Proyecto de</w:t>
      </w:r>
      <w:r>
        <w:rPr>
          <w:rFonts w:ascii="MS Reference Sans Serif" w:hAnsi="MS Reference Sans Serif" w:cstheme="minorHAnsi"/>
          <w:b/>
          <w:sz w:val="28"/>
          <w:szCs w:val="28"/>
        </w:rPr>
        <w:t xml:space="preserve"> Vivienda “Portal de las Ferias</w:t>
      </w:r>
      <w:r w:rsidRPr="00FD54CD">
        <w:rPr>
          <w:rFonts w:ascii="MS Reference Sans Serif" w:hAnsi="MS Reference Sans Serif" w:cstheme="minorHAnsi"/>
          <w:b/>
          <w:sz w:val="28"/>
          <w:szCs w:val="28"/>
        </w:rPr>
        <w:t>”</w:t>
      </w:r>
    </w:p>
    <w:p w:rsidR="00FD54CD" w:rsidRPr="00FD54CD" w:rsidRDefault="00FD54CD" w:rsidP="00FD54CD">
      <w:pPr>
        <w:jc w:val="both"/>
        <w:rPr>
          <w:rFonts w:ascii="MS Reference Sans Serif" w:hAnsi="MS Reference Sans Serif" w:cstheme="minorHAnsi"/>
        </w:rPr>
      </w:pPr>
      <w:r>
        <w:rPr>
          <w:rFonts w:ascii="MS Reference Sans Serif" w:hAnsi="MS Reference Sans Serif" w:cstheme="minorHAnsi"/>
        </w:rPr>
        <w:t xml:space="preserve">El secretario de Infraestructura Municipal, James Hernando Correa </w:t>
      </w:r>
      <w:proofErr w:type="spellStart"/>
      <w:r>
        <w:rPr>
          <w:rFonts w:ascii="MS Reference Sans Serif" w:hAnsi="MS Reference Sans Serif" w:cstheme="minorHAnsi"/>
        </w:rPr>
        <w:t>Grijalba</w:t>
      </w:r>
      <w:proofErr w:type="spellEnd"/>
      <w:r>
        <w:rPr>
          <w:rFonts w:ascii="MS Reference Sans Serif" w:hAnsi="MS Reference Sans Serif" w:cstheme="minorHAnsi"/>
        </w:rPr>
        <w:t xml:space="preserve"> dijo que se está convocando a</w:t>
      </w:r>
      <w:r w:rsidRPr="00FD54CD">
        <w:rPr>
          <w:rFonts w:ascii="MS Reference Sans Serif" w:hAnsi="MS Reference Sans Serif" w:cstheme="minorHAnsi"/>
        </w:rPr>
        <w:t xml:space="preserve"> la inscripción de tres (3) beneficiarios para el Proyecto Urbanístico Portal de las Ferias en los términos y condiciones establecidas en la  Resolución No. 0691 del 8 de octubre de 2012 en su artículo 32º con el fin de sustituir a los beneficiario</w:t>
      </w:r>
      <w:r>
        <w:rPr>
          <w:rFonts w:ascii="MS Reference Sans Serif" w:hAnsi="MS Reference Sans Serif" w:cstheme="minorHAnsi"/>
        </w:rPr>
        <w:t>s  que renunciaron al Proyecto.</w:t>
      </w:r>
    </w:p>
    <w:p w:rsidR="00FD54CD" w:rsidRPr="00FD54CD" w:rsidRDefault="00FD54CD" w:rsidP="00FD54CD">
      <w:pPr>
        <w:jc w:val="both"/>
        <w:rPr>
          <w:rFonts w:ascii="MS Reference Sans Serif" w:hAnsi="MS Reference Sans Serif" w:cstheme="minorHAnsi"/>
        </w:rPr>
      </w:pPr>
      <w:r w:rsidRPr="00FD54CD">
        <w:rPr>
          <w:rFonts w:ascii="MS Reference Sans Serif" w:hAnsi="MS Reference Sans Serif" w:cstheme="minorHAnsi"/>
        </w:rPr>
        <w:t xml:space="preserve">Los cupos a sustituir corresponden a </w:t>
      </w:r>
      <w:r>
        <w:rPr>
          <w:rFonts w:ascii="MS Reference Sans Serif" w:hAnsi="MS Reference Sans Serif" w:cstheme="minorHAnsi"/>
        </w:rPr>
        <w:t xml:space="preserve">José </w:t>
      </w:r>
      <w:proofErr w:type="spellStart"/>
      <w:r>
        <w:rPr>
          <w:rFonts w:ascii="MS Reference Sans Serif" w:hAnsi="MS Reference Sans Serif" w:cstheme="minorHAnsi"/>
        </w:rPr>
        <w:t>Arnubio</w:t>
      </w:r>
      <w:proofErr w:type="spellEnd"/>
      <w:r>
        <w:rPr>
          <w:rFonts w:ascii="MS Reference Sans Serif" w:hAnsi="MS Reference Sans Serif" w:cstheme="minorHAnsi"/>
        </w:rPr>
        <w:t xml:space="preserve"> P</w:t>
      </w:r>
      <w:r w:rsidRPr="00FD54CD">
        <w:rPr>
          <w:rFonts w:ascii="MS Reference Sans Serif" w:hAnsi="MS Reference Sans Serif" w:cstheme="minorHAnsi"/>
        </w:rPr>
        <w:t xml:space="preserve">alacio, CC No. </w:t>
      </w:r>
      <w:proofErr w:type="gramStart"/>
      <w:r w:rsidRPr="00FD54CD">
        <w:rPr>
          <w:rFonts w:ascii="MS Reference Sans Serif" w:hAnsi="MS Reference Sans Serif" w:cstheme="minorHAnsi"/>
        </w:rPr>
        <w:t>14.991.512 ;</w:t>
      </w:r>
      <w:proofErr w:type="gramEnd"/>
      <w:r w:rsidRPr="00FD54CD">
        <w:rPr>
          <w:rFonts w:ascii="MS Reference Sans Serif" w:hAnsi="MS Reference Sans Serif" w:cstheme="minorHAnsi"/>
        </w:rPr>
        <w:t xml:space="preserve"> </w:t>
      </w:r>
      <w:r>
        <w:rPr>
          <w:rFonts w:ascii="MS Reference Sans Serif" w:hAnsi="MS Reference Sans Serif" w:cstheme="minorHAnsi"/>
        </w:rPr>
        <w:t>Nidia Emir O</w:t>
      </w:r>
      <w:r w:rsidRPr="00FD54CD">
        <w:rPr>
          <w:rFonts w:ascii="MS Reference Sans Serif" w:hAnsi="MS Reference Sans Serif" w:cstheme="minorHAnsi"/>
        </w:rPr>
        <w:t xml:space="preserve">rdoñez, CC No.34.565.334 Y </w:t>
      </w:r>
      <w:r>
        <w:rPr>
          <w:rFonts w:ascii="MS Reference Sans Serif" w:hAnsi="MS Reference Sans Serif" w:cstheme="minorHAnsi"/>
        </w:rPr>
        <w:t>Alba Nohemí C</w:t>
      </w:r>
      <w:r w:rsidRPr="00FD54CD">
        <w:rPr>
          <w:rFonts w:ascii="MS Reference Sans Serif" w:hAnsi="MS Reference Sans Serif" w:cstheme="minorHAnsi"/>
        </w:rPr>
        <w:t xml:space="preserve">abrera, CC No.31.986.102, quienes  renunciaron ante  FONVIVIENDA Y CAVISUT,  al Proyecto de vivienda  Portal de las Ferias. </w:t>
      </w:r>
    </w:p>
    <w:p w:rsidR="00FD54CD" w:rsidRPr="00FD54CD" w:rsidRDefault="00FD54CD" w:rsidP="00FD54CD">
      <w:pPr>
        <w:jc w:val="both"/>
        <w:rPr>
          <w:rFonts w:ascii="MS Reference Sans Serif" w:hAnsi="MS Reference Sans Serif" w:cstheme="minorHAnsi"/>
        </w:rPr>
      </w:pPr>
      <w:r>
        <w:rPr>
          <w:rFonts w:ascii="MS Reference Sans Serif" w:hAnsi="MS Reference Sans Serif" w:cstheme="minorHAnsi"/>
        </w:rPr>
        <w:t xml:space="preserve">Sobre este particular fue informado el señor Personero Municipal, Andrés René Chávez Fernández, </w:t>
      </w:r>
      <w:r w:rsidRPr="00FD54CD">
        <w:rPr>
          <w:rFonts w:ascii="MS Reference Sans Serif" w:hAnsi="MS Reference Sans Serif" w:cstheme="minorHAnsi"/>
        </w:rPr>
        <w:t xml:space="preserve">sobre estas publicaciones, fechas, horarios para cumplir lo reglamentado en la Resolución No. 0691 de  2012, sobre el particular. </w:t>
      </w:r>
    </w:p>
    <w:p w:rsidR="00E35AA3" w:rsidRDefault="00E35AA3" w:rsidP="00027C88">
      <w:pPr>
        <w:jc w:val="center"/>
        <w:rPr>
          <w:rFonts w:ascii="MS Reference Sans Serif" w:hAnsi="MS Reference Sans Serif" w:cstheme="minorHAnsi"/>
          <w:b/>
          <w:sz w:val="28"/>
          <w:szCs w:val="28"/>
        </w:rPr>
      </w:pPr>
      <w:r w:rsidRPr="000A502E">
        <w:rPr>
          <w:rFonts w:ascii="MS Reference Sans Serif" w:hAnsi="MS Reference Sans Serif" w:cstheme="minorHAnsi"/>
          <w:b/>
          <w:sz w:val="28"/>
          <w:szCs w:val="28"/>
        </w:rPr>
        <w:t>Mensaje del señor alcalde a los periodistas</w:t>
      </w:r>
      <w:r>
        <w:rPr>
          <w:rFonts w:ascii="MS Reference Sans Serif" w:hAnsi="MS Reference Sans Serif" w:cstheme="minorHAnsi"/>
          <w:b/>
          <w:sz w:val="28"/>
          <w:szCs w:val="28"/>
        </w:rPr>
        <w:t xml:space="preserve"> y</w:t>
      </w:r>
    </w:p>
    <w:p w:rsidR="000A502E" w:rsidRPr="000A502E" w:rsidRDefault="00E35AA3" w:rsidP="00027C88">
      <w:pPr>
        <w:jc w:val="center"/>
        <w:rPr>
          <w:rFonts w:ascii="MS Reference Sans Serif" w:hAnsi="MS Reference Sans Serif" w:cstheme="minorHAnsi"/>
          <w:b/>
          <w:sz w:val="28"/>
          <w:szCs w:val="28"/>
        </w:rPr>
      </w:pPr>
      <w:proofErr w:type="gramStart"/>
      <w:r w:rsidRPr="000A502E">
        <w:rPr>
          <w:rFonts w:ascii="MS Reference Sans Serif" w:hAnsi="MS Reference Sans Serif" w:cstheme="minorHAnsi"/>
          <w:b/>
          <w:sz w:val="28"/>
          <w:szCs w:val="28"/>
        </w:rPr>
        <w:t>comunicadores</w:t>
      </w:r>
      <w:proofErr w:type="gramEnd"/>
      <w:r w:rsidRPr="000A502E">
        <w:rPr>
          <w:rFonts w:ascii="MS Reference Sans Serif" w:hAnsi="MS Reference Sans Serif" w:cstheme="minorHAnsi"/>
          <w:b/>
          <w:sz w:val="28"/>
          <w:szCs w:val="28"/>
        </w:rPr>
        <w:t xml:space="preserve"> en su día</w:t>
      </w:r>
    </w:p>
    <w:p w:rsidR="00BC3548" w:rsidRPr="000A502E" w:rsidRDefault="000A502E" w:rsidP="000A502E">
      <w:pPr>
        <w:jc w:val="both"/>
        <w:rPr>
          <w:rFonts w:ascii="MS Reference Sans Serif" w:hAnsi="MS Reference Sans Serif" w:cstheme="minorHAnsi"/>
          <w:b/>
        </w:rPr>
      </w:pPr>
      <w:r>
        <w:rPr>
          <w:rFonts w:ascii="MS Reference Sans Serif" w:hAnsi="MS Reference Sans Serif" w:cstheme="minorHAnsi"/>
        </w:rPr>
        <w:t>“</w:t>
      </w:r>
      <w:r w:rsidR="00BC3548" w:rsidRPr="000A502E">
        <w:rPr>
          <w:rFonts w:ascii="MS Reference Sans Serif" w:hAnsi="MS Reference Sans Serif" w:cstheme="minorHAnsi"/>
        </w:rPr>
        <w:t xml:space="preserve">Los periodistas y comunicadores nos mantienen a </w:t>
      </w:r>
      <w:r w:rsidR="00D37953">
        <w:rPr>
          <w:rFonts w:ascii="MS Reference Sans Serif" w:hAnsi="MS Reference Sans Serif" w:cstheme="minorHAnsi"/>
        </w:rPr>
        <w:t>cada uno de los ciudadanos  informados</w:t>
      </w:r>
      <w:r w:rsidR="00BC3548" w:rsidRPr="000A502E">
        <w:rPr>
          <w:rFonts w:ascii="MS Reference Sans Serif" w:hAnsi="MS Reference Sans Serif" w:cstheme="minorHAnsi"/>
        </w:rPr>
        <w:t xml:space="preserve"> permanente</w:t>
      </w:r>
      <w:r w:rsidR="00D37953">
        <w:rPr>
          <w:rFonts w:ascii="MS Reference Sans Serif" w:hAnsi="MS Reference Sans Serif" w:cstheme="minorHAnsi"/>
        </w:rPr>
        <w:t xml:space="preserve">mente, actualizados, </w:t>
      </w:r>
      <w:r w:rsidR="00BC3548" w:rsidRPr="000A502E">
        <w:rPr>
          <w:rFonts w:ascii="MS Reference Sans Serif" w:hAnsi="MS Reference Sans Serif" w:cstheme="minorHAnsi"/>
        </w:rPr>
        <w:t xml:space="preserve"> con la claridad, transparencia que debe sentirse. Esta es  la misión que debe tener cada periodista de informar a la ciudadanía y  ella agrad</w:t>
      </w:r>
      <w:r>
        <w:rPr>
          <w:rFonts w:ascii="MS Reference Sans Serif" w:hAnsi="MS Reference Sans Serif" w:cstheme="minorHAnsi"/>
        </w:rPr>
        <w:t>ece ese trabajo del comunicador,</w:t>
      </w:r>
      <w:r w:rsidR="00D37953">
        <w:rPr>
          <w:rFonts w:ascii="MS Reference Sans Serif" w:hAnsi="MS Reference Sans Serif" w:cstheme="minorHAnsi"/>
        </w:rPr>
        <w:t xml:space="preserve"> </w:t>
      </w:r>
      <w:proofErr w:type="spellStart"/>
      <w:r w:rsidR="00D37953">
        <w:rPr>
          <w:rFonts w:ascii="MS Reference Sans Serif" w:hAnsi="MS Reference Sans Serif" w:cstheme="minorHAnsi"/>
        </w:rPr>
        <w:t>Felíz</w:t>
      </w:r>
      <w:proofErr w:type="spellEnd"/>
      <w:r w:rsidR="00D37953">
        <w:rPr>
          <w:rFonts w:ascii="MS Reference Sans Serif" w:hAnsi="MS Reference Sans Serif" w:cstheme="minorHAnsi"/>
        </w:rPr>
        <w:t xml:space="preserve">  </w:t>
      </w:r>
      <w:r>
        <w:rPr>
          <w:rFonts w:ascii="MS Reference Sans Serif" w:hAnsi="MS Reference Sans Serif" w:cstheme="minorHAnsi"/>
        </w:rPr>
        <w:t xml:space="preserve"> Día a todos ellos</w:t>
      </w:r>
      <w:r w:rsidR="001C1C14">
        <w:rPr>
          <w:rFonts w:ascii="MS Reference Sans Serif" w:hAnsi="MS Reference Sans Serif" w:cstheme="minorHAnsi"/>
        </w:rPr>
        <w:t>,</w:t>
      </w:r>
      <w:r>
        <w:rPr>
          <w:rFonts w:ascii="MS Reference Sans Serif" w:hAnsi="MS Reference Sans Serif" w:cstheme="minorHAnsi"/>
        </w:rPr>
        <w:t xml:space="preserve"> las más sinceras felicitaciones e invitarlos a seguir trabajando por la imparcialidad e independencia, como parte de la Democracia</w:t>
      </w:r>
      <w:r w:rsidR="001C1C14">
        <w:rPr>
          <w:rFonts w:ascii="MS Reference Sans Serif" w:hAnsi="MS Reference Sans Serif" w:cstheme="minorHAnsi"/>
        </w:rPr>
        <w:t>”</w:t>
      </w:r>
      <w:r>
        <w:rPr>
          <w:rFonts w:ascii="MS Reference Sans Serif" w:hAnsi="MS Reference Sans Serif" w:cstheme="minorHAnsi"/>
        </w:rPr>
        <w:t>.</w:t>
      </w:r>
    </w:p>
    <w:p w:rsidR="00E35AA3" w:rsidRDefault="00E35AA3" w:rsidP="00E35AA3">
      <w:pPr>
        <w:jc w:val="center"/>
        <w:rPr>
          <w:rFonts w:ascii="MS Reference Sans Serif" w:hAnsi="MS Reference Sans Serif" w:cstheme="minorHAnsi"/>
          <w:b/>
          <w:sz w:val="28"/>
          <w:szCs w:val="28"/>
        </w:rPr>
      </w:pPr>
      <w:r>
        <w:rPr>
          <w:rFonts w:ascii="MS Reference Sans Serif" w:hAnsi="MS Reference Sans Serif" w:cstheme="minorHAnsi"/>
          <w:b/>
          <w:sz w:val="28"/>
          <w:szCs w:val="28"/>
        </w:rPr>
        <w:t>Mensaje</w:t>
      </w:r>
      <w:r w:rsidRPr="000A502E">
        <w:rPr>
          <w:rFonts w:ascii="MS Reference Sans Serif" w:hAnsi="MS Reference Sans Serif" w:cstheme="minorHAnsi"/>
          <w:b/>
          <w:sz w:val="28"/>
          <w:szCs w:val="28"/>
        </w:rPr>
        <w:t xml:space="preserve"> del secretario de educación, </w:t>
      </w:r>
    </w:p>
    <w:p w:rsidR="00BC3548" w:rsidRPr="000A502E" w:rsidRDefault="00E35AA3" w:rsidP="00E35AA3">
      <w:pPr>
        <w:jc w:val="center"/>
        <w:rPr>
          <w:rFonts w:ascii="MS Reference Sans Serif" w:hAnsi="MS Reference Sans Serif" w:cstheme="minorHAnsi"/>
          <w:b/>
          <w:sz w:val="28"/>
          <w:szCs w:val="28"/>
        </w:rPr>
      </w:pPr>
      <w:r w:rsidRPr="000A502E">
        <w:rPr>
          <w:rFonts w:ascii="MS Reference Sans Serif" w:hAnsi="MS Reference Sans Serif" w:cstheme="minorHAnsi"/>
          <w:b/>
          <w:sz w:val="28"/>
          <w:szCs w:val="28"/>
        </w:rPr>
        <w:t>Luis Guillermo Céspedes Solano</w:t>
      </w:r>
    </w:p>
    <w:p w:rsidR="00BC3548" w:rsidRPr="000A502E" w:rsidRDefault="000A502E" w:rsidP="000A502E">
      <w:pPr>
        <w:jc w:val="both"/>
        <w:rPr>
          <w:rFonts w:ascii="MS Reference Sans Serif" w:hAnsi="MS Reference Sans Serif" w:cstheme="minorHAnsi"/>
        </w:rPr>
      </w:pPr>
      <w:r>
        <w:rPr>
          <w:rFonts w:ascii="MS Reference Sans Serif" w:hAnsi="MS Reference Sans Serif" w:cstheme="minorHAnsi"/>
        </w:rPr>
        <w:t>“</w:t>
      </w:r>
      <w:r w:rsidR="00D37953">
        <w:rPr>
          <w:rFonts w:ascii="MS Reference Sans Serif" w:hAnsi="MS Reference Sans Serif" w:cstheme="minorHAnsi"/>
        </w:rPr>
        <w:t xml:space="preserve"> U</w:t>
      </w:r>
      <w:r w:rsidR="00BC3548" w:rsidRPr="000A502E">
        <w:rPr>
          <w:rFonts w:ascii="MS Reference Sans Serif" w:hAnsi="MS Reference Sans Serif" w:cstheme="minorHAnsi"/>
        </w:rPr>
        <w:t>sted</w:t>
      </w:r>
      <w:r>
        <w:rPr>
          <w:rFonts w:ascii="MS Reference Sans Serif" w:hAnsi="MS Reference Sans Serif" w:cstheme="minorHAnsi"/>
        </w:rPr>
        <w:t>es</w:t>
      </w:r>
      <w:r w:rsidR="00BC3548" w:rsidRPr="000A502E">
        <w:rPr>
          <w:rFonts w:ascii="MS Reference Sans Serif" w:hAnsi="MS Reference Sans Serif" w:cstheme="minorHAnsi"/>
        </w:rPr>
        <w:t xml:space="preserve"> sabe</w:t>
      </w:r>
      <w:r>
        <w:rPr>
          <w:rFonts w:ascii="MS Reference Sans Serif" w:hAnsi="MS Reference Sans Serif" w:cstheme="minorHAnsi"/>
        </w:rPr>
        <w:t>n</w:t>
      </w:r>
      <w:r w:rsidR="00BC3548" w:rsidRPr="000A502E">
        <w:rPr>
          <w:rFonts w:ascii="MS Reference Sans Serif" w:hAnsi="MS Reference Sans Serif" w:cstheme="minorHAnsi"/>
        </w:rPr>
        <w:t xml:space="preserve"> que también he ejercido el periodismo cuando no</w:t>
      </w:r>
      <w:r>
        <w:rPr>
          <w:rFonts w:ascii="MS Reference Sans Serif" w:hAnsi="MS Reference Sans Serif" w:cstheme="minorHAnsi"/>
        </w:rPr>
        <w:t xml:space="preserve"> he</w:t>
      </w:r>
      <w:r w:rsidR="00BC3548" w:rsidRPr="000A502E">
        <w:rPr>
          <w:rFonts w:ascii="MS Reference Sans Serif" w:hAnsi="MS Reference Sans Serif" w:cstheme="minorHAnsi"/>
        </w:rPr>
        <w:t xml:space="preserve"> estado en este tema de la función pú</w:t>
      </w:r>
      <w:r>
        <w:rPr>
          <w:rFonts w:ascii="MS Reference Sans Serif" w:hAnsi="MS Reference Sans Serif" w:cstheme="minorHAnsi"/>
        </w:rPr>
        <w:t>blica, felicitaciones</w:t>
      </w:r>
      <w:r w:rsidR="00BC3548" w:rsidRPr="000A502E">
        <w:rPr>
          <w:rFonts w:ascii="MS Reference Sans Serif" w:hAnsi="MS Reference Sans Serif" w:cstheme="minorHAnsi"/>
        </w:rPr>
        <w:t>, pienso que el tra</w:t>
      </w:r>
      <w:r>
        <w:rPr>
          <w:rFonts w:ascii="MS Reference Sans Serif" w:hAnsi="MS Reference Sans Serif" w:cstheme="minorHAnsi"/>
        </w:rPr>
        <w:t>bajo por mantener bien informado</w:t>
      </w:r>
      <w:r w:rsidR="00BC3548" w:rsidRPr="000A502E">
        <w:rPr>
          <w:rFonts w:ascii="MS Reference Sans Serif" w:hAnsi="MS Reference Sans Serif" w:cstheme="minorHAnsi"/>
        </w:rPr>
        <w:t xml:space="preserve"> a los ciudadanos</w:t>
      </w:r>
      <w:r>
        <w:rPr>
          <w:rFonts w:ascii="MS Reference Sans Serif" w:hAnsi="MS Reference Sans Serif" w:cstheme="minorHAnsi"/>
        </w:rPr>
        <w:t>,</w:t>
      </w:r>
      <w:r w:rsidR="00BC3548" w:rsidRPr="000A502E">
        <w:rPr>
          <w:rFonts w:ascii="MS Reference Sans Serif" w:hAnsi="MS Reference Sans Serif" w:cstheme="minorHAnsi"/>
        </w:rPr>
        <w:t xml:space="preserve"> sobre ejercicios de verdad debe</w:t>
      </w:r>
      <w:r>
        <w:rPr>
          <w:rFonts w:ascii="MS Reference Sans Serif" w:hAnsi="MS Reference Sans Serif" w:cstheme="minorHAnsi"/>
        </w:rPr>
        <w:t>,</w:t>
      </w:r>
      <w:r w:rsidR="00BC3548" w:rsidRPr="000A502E">
        <w:rPr>
          <w:rFonts w:ascii="MS Reference Sans Serif" w:hAnsi="MS Reference Sans Serif" w:cstheme="minorHAnsi"/>
        </w:rPr>
        <w:t xml:space="preserve"> ser un compromiso ético y </w:t>
      </w:r>
      <w:r>
        <w:rPr>
          <w:rFonts w:ascii="MS Reference Sans Serif" w:hAnsi="MS Reference Sans Serif" w:cstheme="minorHAnsi"/>
        </w:rPr>
        <w:t xml:space="preserve">moral de  todos los periodistas-comunicadores, </w:t>
      </w:r>
      <w:r w:rsidR="00BC3548" w:rsidRPr="000A502E">
        <w:rPr>
          <w:rFonts w:ascii="MS Reference Sans Serif" w:hAnsi="MS Reference Sans Serif" w:cstheme="minorHAnsi"/>
        </w:rPr>
        <w:t xml:space="preserve">porque </w:t>
      </w:r>
      <w:r w:rsidRPr="000A502E">
        <w:rPr>
          <w:rFonts w:ascii="MS Reference Sans Serif" w:hAnsi="MS Reference Sans Serif" w:cstheme="minorHAnsi"/>
        </w:rPr>
        <w:t>así</w:t>
      </w:r>
      <w:r w:rsidR="00BC3548" w:rsidRPr="000A502E">
        <w:rPr>
          <w:rFonts w:ascii="MS Reference Sans Serif" w:hAnsi="MS Reference Sans Serif" w:cstheme="minorHAnsi"/>
        </w:rPr>
        <w:t xml:space="preserve"> lo demanda la </w:t>
      </w:r>
      <w:r w:rsidR="003E7CD7">
        <w:rPr>
          <w:rFonts w:ascii="MS Reference Sans Serif" w:hAnsi="MS Reference Sans Serif" w:cstheme="minorHAnsi"/>
        </w:rPr>
        <w:t>ciudadanía y a ella nos debemos”.</w:t>
      </w:r>
    </w:p>
    <w:sectPr w:rsidR="00BC3548" w:rsidRPr="000A502E" w:rsidSect="005E3AFA">
      <w:headerReference w:type="default" r:id="rId15"/>
      <w:footerReference w:type="default" r:id="rId16"/>
      <w:head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24" w:rsidRDefault="00150424" w:rsidP="004C0461">
      <w:pPr>
        <w:spacing w:after="0" w:line="240" w:lineRule="auto"/>
      </w:pPr>
      <w:r>
        <w:separator/>
      </w:r>
    </w:p>
  </w:endnote>
  <w:endnote w:type="continuationSeparator" w:id="0">
    <w:p w:rsidR="00150424" w:rsidRDefault="00150424"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77764AA6" wp14:editId="101ABCE4">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617736" w:rsidRPr="00617736">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617736" w:rsidRPr="00617736">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24" w:rsidRDefault="00150424" w:rsidP="004C0461">
      <w:pPr>
        <w:spacing w:after="0" w:line="240" w:lineRule="auto"/>
      </w:pPr>
      <w:r>
        <w:separator/>
      </w:r>
    </w:p>
  </w:footnote>
  <w:footnote w:type="continuationSeparator" w:id="0">
    <w:p w:rsidR="00150424" w:rsidRDefault="00150424"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16B85C02" wp14:editId="39AE86CD">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6CCD3098" wp14:editId="16CE3926">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B8F"/>
    <w:multiLevelType w:val="hybridMultilevel"/>
    <w:tmpl w:val="B2E0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37DF"/>
    <w:rsid w:val="00003D98"/>
    <w:rsid w:val="00004DF9"/>
    <w:rsid w:val="00010D1E"/>
    <w:rsid w:val="00013D65"/>
    <w:rsid w:val="0002029D"/>
    <w:rsid w:val="00027678"/>
    <w:rsid w:val="00027C88"/>
    <w:rsid w:val="0003405C"/>
    <w:rsid w:val="000344B5"/>
    <w:rsid w:val="00040041"/>
    <w:rsid w:val="0004047F"/>
    <w:rsid w:val="000548AD"/>
    <w:rsid w:val="00057819"/>
    <w:rsid w:val="000632CB"/>
    <w:rsid w:val="00064BDC"/>
    <w:rsid w:val="000678BC"/>
    <w:rsid w:val="00077897"/>
    <w:rsid w:val="0008103B"/>
    <w:rsid w:val="0008702C"/>
    <w:rsid w:val="000925F5"/>
    <w:rsid w:val="000A502E"/>
    <w:rsid w:val="000B3EB3"/>
    <w:rsid w:val="000C24D0"/>
    <w:rsid w:val="000D1E65"/>
    <w:rsid w:val="000F2885"/>
    <w:rsid w:val="00100020"/>
    <w:rsid w:val="001126FE"/>
    <w:rsid w:val="00115D5F"/>
    <w:rsid w:val="00122236"/>
    <w:rsid w:val="001302D8"/>
    <w:rsid w:val="001312A8"/>
    <w:rsid w:val="00131529"/>
    <w:rsid w:val="001371F7"/>
    <w:rsid w:val="00144503"/>
    <w:rsid w:val="001463A8"/>
    <w:rsid w:val="001477D3"/>
    <w:rsid w:val="00150424"/>
    <w:rsid w:val="00160F8F"/>
    <w:rsid w:val="001625F9"/>
    <w:rsid w:val="00166D24"/>
    <w:rsid w:val="00170764"/>
    <w:rsid w:val="001708BA"/>
    <w:rsid w:val="00170A3F"/>
    <w:rsid w:val="00176E3E"/>
    <w:rsid w:val="001828F4"/>
    <w:rsid w:val="001848EB"/>
    <w:rsid w:val="001858F0"/>
    <w:rsid w:val="00192673"/>
    <w:rsid w:val="00194D6A"/>
    <w:rsid w:val="00194E97"/>
    <w:rsid w:val="001A06F9"/>
    <w:rsid w:val="001A3ADB"/>
    <w:rsid w:val="001A6162"/>
    <w:rsid w:val="001B0566"/>
    <w:rsid w:val="001B0971"/>
    <w:rsid w:val="001C1C14"/>
    <w:rsid w:val="001C789F"/>
    <w:rsid w:val="001D4A1E"/>
    <w:rsid w:val="001D59CF"/>
    <w:rsid w:val="001E01F7"/>
    <w:rsid w:val="001E402B"/>
    <w:rsid w:val="001F1AB2"/>
    <w:rsid w:val="001F31D9"/>
    <w:rsid w:val="001F7D64"/>
    <w:rsid w:val="00201C4F"/>
    <w:rsid w:val="002029E9"/>
    <w:rsid w:val="00203103"/>
    <w:rsid w:val="00206E3C"/>
    <w:rsid w:val="00213D3C"/>
    <w:rsid w:val="00214124"/>
    <w:rsid w:val="00214299"/>
    <w:rsid w:val="00214A9E"/>
    <w:rsid w:val="00220B74"/>
    <w:rsid w:val="0022248B"/>
    <w:rsid w:val="00233BA2"/>
    <w:rsid w:val="00253572"/>
    <w:rsid w:val="002539C5"/>
    <w:rsid w:val="002640B6"/>
    <w:rsid w:val="00267244"/>
    <w:rsid w:val="00267973"/>
    <w:rsid w:val="00274ABE"/>
    <w:rsid w:val="00276360"/>
    <w:rsid w:val="002775EA"/>
    <w:rsid w:val="0029245F"/>
    <w:rsid w:val="00297D52"/>
    <w:rsid w:val="002A2770"/>
    <w:rsid w:val="002A6950"/>
    <w:rsid w:val="002A7F3E"/>
    <w:rsid w:val="002B4BF4"/>
    <w:rsid w:val="002B5407"/>
    <w:rsid w:val="002C207C"/>
    <w:rsid w:val="002C58B7"/>
    <w:rsid w:val="002D4C67"/>
    <w:rsid w:val="002D5883"/>
    <w:rsid w:val="002E09F0"/>
    <w:rsid w:val="002F1BA4"/>
    <w:rsid w:val="002F7F34"/>
    <w:rsid w:val="00300095"/>
    <w:rsid w:val="003160B8"/>
    <w:rsid w:val="003160CC"/>
    <w:rsid w:val="00317D06"/>
    <w:rsid w:val="0032522F"/>
    <w:rsid w:val="00326BF9"/>
    <w:rsid w:val="003271C6"/>
    <w:rsid w:val="00327896"/>
    <w:rsid w:val="0032789B"/>
    <w:rsid w:val="0033387E"/>
    <w:rsid w:val="003345A0"/>
    <w:rsid w:val="00337F7E"/>
    <w:rsid w:val="003424DA"/>
    <w:rsid w:val="003457BD"/>
    <w:rsid w:val="003471C4"/>
    <w:rsid w:val="00347819"/>
    <w:rsid w:val="00363CC9"/>
    <w:rsid w:val="00365C92"/>
    <w:rsid w:val="00366425"/>
    <w:rsid w:val="00381B80"/>
    <w:rsid w:val="00396ECA"/>
    <w:rsid w:val="003B2E9A"/>
    <w:rsid w:val="003B378B"/>
    <w:rsid w:val="003B5BB6"/>
    <w:rsid w:val="003C2C44"/>
    <w:rsid w:val="003C35F8"/>
    <w:rsid w:val="003C3901"/>
    <w:rsid w:val="003C5F1F"/>
    <w:rsid w:val="003C7199"/>
    <w:rsid w:val="003C7517"/>
    <w:rsid w:val="003D3535"/>
    <w:rsid w:val="003E0977"/>
    <w:rsid w:val="003E7CD7"/>
    <w:rsid w:val="003E7F21"/>
    <w:rsid w:val="003F125E"/>
    <w:rsid w:val="003F28DF"/>
    <w:rsid w:val="003F59B3"/>
    <w:rsid w:val="003F6AA7"/>
    <w:rsid w:val="003F7A09"/>
    <w:rsid w:val="0040042E"/>
    <w:rsid w:val="00404C67"/>
    <w:rsid w:val="00412310"/>
    <w:rsid w:val="004134F0"/>
    <w:rsid w:val="00414AA3"/>
    <w:rsid w:val="00414B34"/>
    <w:rsid w:val="004170D5"/>
    <w:rsid w:val="004301D2"/>
    <w:rsid w:val="0044329A"/>
    <w:rsid w:val="00443C86"/>
    <w:rsid w:val="00451E6C"/>
    <w:rsid w:val="004521A7"/>
    <w:rsid w:val="00452D96"/>
    <w:rsid w:val="00452E89"/>
    <w:rsid w:val="00457011"/>
    <w:rsid w:val="00457575"/>
    <w:rsid w:val="004579C7"/>
    <w:rsid w:val="00462F65"/>
    <w:rsid w:val="004640ED"/>
    <w:rsid w:val="00472178"/>
    <w:rsid w:val="00472F67"/>
    <w:rsid w:val="00473EF9"/>
    <w:rsid w:val="0048302A"/>
    <w:rsid w:val="004834FE"/>
    <w:rsid w:val="00493A67"/>
    <w:rsid w:val="00495E83"/>
    <w:rsid w:val="004975E5"/>
    <w:rsid w:val="004A0051"/>
    <w:rsid w:val="004A0701"/>
    <w:rsid w:val="004B0E13"/>
    <w:rsid w:val="004B3E8E"/>
    <w:rsid w:val="004C0461"/>
    <w:rsid w:val="004C18EF"/>
    <w:rsid w:val="004C41BF"/>
    <w:rsid w:val="004C42D1"/>
    <w:rsid w:val="004C542E"/>
    <w:rsid w:val="004D2F5C"/>
    <w:rsid w:val="004E3728"/>
    <w:rsid w:val="004E41DC"/>
    <w:rsid w:val="004F0073"/>
    <w:rsid w:val="004F5B27"/>
    <w:rsid w:val="0050275B"/>
    <w:rsid w:val="00506E20"/>
    <w:rsid w:val="0051053B"/>
    <w:rsid w:val="005133FA"/>
    <w:rsid w:val="00514DF3"/>
    <w:rsid w:val="005300FB"/>
    <w:rsid w:val="005313AC"/>
    <w:rsid w:val="00531AC6"/>
    <w:rsid w:val="00531B62"/>
    <w:rsid w:val="00532A2E"/>
    <w:rsid w:val="00536C7C"/>
    <w:rsid w:val="00536CA3"/>
    <w:rsid w:val="005448B2"/>
    <w:rsid w:val="00545A7D"/>
    <w:rsid w:val="00547AFB"/>
    <w:rsid w:val="00553A8B"/>
    <w:rsid w:val="00557CF3"/>
    <w:rsid w:val="00563E56"/>
    <w:rsid w:val="0057020E"/>
    <w:rsid w:val="0057030F"/>
    <w:rsid w:val="00574413"/>
    <w:rsid w:val="00575B5D"/>
    <w:rsid w:val="005841BD"/>
    <w:rsid w:val="00584B66"/>
    <w:rsid w:val="0058790A"/>
    <w:rsid w:val="00592873"/>
    <w:rsid w:val="00594F4A"/>
    <w:rsid w:val="00596889"/>
    <w:rsid w:val="005A15C2"/>
    <w:rsid w:val="005A3E0C"/>
    <w:rsid w:val="005A5DE7"/>
    <w:rsid w:val="005B25D1"/>
    <w:rsid w:val="005B2B68"/>
    <w:rsid w:val="005B3BC6"/>
    <w:rsid w:val="005B447A"/>
    <w:rsid w:val="005B4660"/>
    <w:rsid w:val="005C0528"/>
    <w:rsid w:val="005C3CD3"/>
    <w:rsid w:val="005D1FC2"/>
    <w:rsid w:val="005D2DF6"/>
    <w:rsid w:val="005D31F2"/>
    <w:rsid w:val="005D678F"/>
    <w:rsid w:val="005D7135"/>
    <w:rsid w:val="005E3AFA"/>
    <w:rsid w:val="005E4485"/>
    <w:rsid w:val="006020FE"/>
    <w:rsid w:val="00604406"/>
    <w:rsid w:val="00606953"/>
    <w:rsid w:val="0061581A"/>
    <w:rsid w:val="00617736"/>
    <w:rsid w:val="006225CE"/>
    <w:rsid w:val="006237E5"/>
    <w:rsid w:val="00624281"/>
    <w:rsid w:val="00625385"/>
    <w:rsid w:val="0063179C"/>
    <w:rsid w:val="00632DF5"/>
    <w:rsid w:val="006435C5"/>
    <w:rsid w:val="00646705"/>
    <w:rsid w:val="00650E57"/>
    <w:rsid w:val="00654F4C"/>
    <w:rsid w:val="00655A8F"/>
    <w:rsid w:val="00656FC7"/>
    <w:rsid w:val="00657A01"/>
    <w:rsid w:val="00661566"/>
    <w:rsid w:val="00673696"/>
    <w:rsid w:val="006807E5"/>
    <w:rsid w:val="00682641"/>
    <w:rsid w:val="00682EE6"/>
    <w:rsid w:val="006832AB"/>
    <w:rsid w:val="0069183C"/>
    <w:rsid w:val="006972B3"/>
    <w:rsid w:val="006A5920"/>
    <w:rsid w:val="006A5D13"/>
    <w:rsid w:val="006B6A57"/>
    <w:rsid w:val="006D248D"/>
    <w:rsid w:val="006D4303"/>
    <w:rsid w:val="006D52B7"/>
    <w:rsid w:val="006E57E7"/>
    <w:rsid w:val="006E5C5E"/>
    <w:rsid w:val="006E7039"/>
    <w:rsid w:val="006F0AE0"/>
    <w:rsid w:val="006F563D"/>
    <w:rsid w:val="00700D9D"/>
    <w:rsid w:val="0070142F"/>
    <w:rsid w:val="007026FB"/>
    <w:rsid w:val="00704340"/>
    <w:rsid w:val="0070434A"/>
    <w:rsid w:val="00705AE2"/>
    <w:rsid w:val="00711E6E"/>
    <w:rsid w:val="007132AC"/>
    <w:rsid w:val="00713F34"/>
    <w:rsid w:val="00714A90"/>
    <w:rsid w:val="007152AD"/>
    <w:rsid w:val="0071791B"/>
    <w:rsid w:val="00720001"/>
    <w:rsid w:val="00731ACE"/>
    <w:rsid w:val="00734BED"/>
    <w:rsid w:val="00735A95"/>
    <w:rsid w:val="00737592"/>
    <w:rsid w:val="00744D2D"/>
    <w:rsid w:val="007464E6"/>
    <w:rsid w:val="00746FA0"/>
    <w:rsid w:val="00757FB5"/>
    <w:rsid w:val="00761225"/>
    <w:rsid w:val="00762079"/>
    <w:rsid w:val="007644A2"/>
    <w:rsid w:val="00766789"/>
    <w:rsid w:val="00766A7B"/>
    <w:rsid w:val="00766D09"/>
    <w:rsid w:val="00770A55"/>
    <w:rsid w:val="00771493"/>
    <w:rsid w:val="00775336"/>
    <w:rsid w:val="00775E33"/>
    <w:rsid w:val="007803E9"/>
    <w:rsid w:val="00787384"/>
    <w:rsid w:val="00790895"/>
    <w:rsid w:val="007911DE"/>
    <w:rsid w:val="00792BFA"/>
    <w:rsid w:val="007A661D"/>
    <w:rsid w:val="007A755C"/>
    <w:rsid w:val="007B2105"/>
    <w:rsid w:val="007B6BE2"/>
    <w:rsid w:val="007C30AC"/>
    <w:rsid w:val="007C557C"/>
    <w:rsid w:val="007D2F09"/>
    <w:rsid w:val="007D74D0"/>
    <w:rsid w:val="007D75F5"/>
    <w:rsid w:val="007E2908"/>
    <w:rsid w:val="007F3795"/>
    <w:rsid w:val="00801D36"/>
    <w:rsid w:val="00806468"/>
    <w:rsid w:val="00811A0C"/>
    <w:rsid w:val="008121AD"/>
    <w:rsid w:val="008205C3"/>
    <w:rsid w:val="00824743"/>
    <w:rsid w:val="008330D1"/>
    <w:rsid w:val="0083417C"/>
    <w:rsid w:val="00836137"/>
    <w:rsid w:val="00837217"/>
    <w:rsid w:val="0084280E"/>
    <w:rsid w:val="00846228"/>
    <w:rsid w:val="00846FB8"/>
    <w:rsid w:val="0085186B"/>
    <w:rsid w:val="00857A65"/>
    <w:rsid w:val="00870108"/>
    <w:rsid w:val="0087249E"/>
    <w:rsid w:val="008740D9"/>
    <w:rsid w:val="0087483A"/>
    <w:rsid w:val="00877907"/>
    <w:rsid w:val="00890E73"/>
    <w:rsid w:val="00892A8B"/>
    <w:rsid w:val="00894DF3"/>
    <w:rsid w:val="00896750"/>
    <w:rsid w:val="008A7C5B"/>
    <w:rsid w:val="008B0838"/>
    <w:rsid w:val="008B1031"/>
    <w:rsid w:val="008B2783"/>
    <w:rsid w:val="008B48F7"/>
    <w:rsid w:val="008B58C8"/>
    <w:rsid w:val="008B69EB"/>
    <w:rsid w:val="008B7368"/>
    <w:rsid w:val="008B77A4"/>
    <w:rsid w:val="008B7A52"/>
    <w:rsid w:val="008C4201"/>
    <w:rsid w:val="008C7CA2"/>
    <w:rsid w:val="008D0852"/>
    <w:rsid w:val="008D32EF"/>
    <w:rsid w:val="008D3416"/>
    <w:rsid w:val="008D6643"/>
    <w:rsid w:val="008D72ED"/>
    <w:rsid w:val="008E3241"/>
    <w:rsid w:val="008E64A7"/>
    <w:rsid w:val="0090289B"/>
    <w:rsid w:val="009076F7"/>
    <w:rsid w:val="00910B84"/>
    <w:rsid w:val="0091420B"/>
    <w:rsid w:val="00914739"/>
    <w:rsid w:val="009149BC"/>
    <w:rsid w:val="00917CBC"/>
    <w:rsid w:val="00924EE2"/>
    <w:rsid w:val="00927275"/>
    <w:rsid w:val="00930A05"/>
    <w:rsid w:val="00933629"/>
    <w:rsid w:val="0093617D"/>
    <w:rsid w:val="00952228"/>
    <w:rsid w:val="00955369"/>
    <w:rsid w:val="00963701"/>
    <w:rsid w:val="009709ED"/>
    <w:rsid w:val="009728E6"/>
    <w:rsid w:val="009779DA"/>
    <w:rsid w:val="0098225D"/>
    <w:rsid w:val="00982827"/>
    <w:rsid w:val="00985E0B"/>
    <w:rsid w:val="00990531"/>
    <w:rsid w:val="009950D6"/>
    <w:rsid w:val="009969FD"/>
    <w:rsid w:val="009A0807"/>
    <w:rsid w:val="009A32C7"/>
    <w:rsid w:val="009A57CF"/>
    <w:rsid w:val="009B7787"/>
    <w:rsid w:val="009B7C0E"/>
    <w:rsid w:val="009C51DD"/>
    <w:rsid w:val="009D0B28"/>
    <w:rsid w:val="009D5162"/>
    <w:rsid w:val="009E03EB"/>
    <w:rsid w:val="009E2BD5"/>
    <w:rsid w:val="009E5C14"/>
    <w:rsid w:val="009E6C1F"/>
    <w:rsid w:val="009F20F0"/>
    <w:rsid w:val="009F6A16"/>
    <w:rsid w:val="00A0262E"/>
    <w:rsid w:val="00A043D6"/>
    <w:rsid w:val="00A0475D"/>
    <w:rsid w:val="00A066FE"/>
    <w:rsid w:val="00A12380"/>
    <w:rsid w:val="00A16AAC"/>
    <w:rsid w:val="00A20551"/>
    <w:rsid w:val="00A20931"/>
    <w:rsid w:val="00A23C86"/>
    <w:rsid w:val="00A35505"/>
    <w:rsid w:val="00A4096F"/>
    <w:rsid w:val="00A46714"/>
    <w:rsid w:val="00A512E9"/>
    <w:rsid w:val="00A54943"/>
    <w:rsid w:val="00A6025C"/>
    <w:rsid w:val="00A6139D"/>
    <w:rsid w:val="00A65C8C"/>
    <w:rsid w:val="00A72971"/>
    <w:rsid w:val="00A73A1B"/>
    <w:rsid w:val="00A820BC"/>
    <w:rsid w:val="00A84A84"/>
    <w:rsid w:val="00A930FE"/>
    <w:rsid w:val="00A96FFE"/>
    <w:rsid w:val="00A97DB2"/>
    <w:rsid w:val="00AA16AE"/>
    <w:rsid w:val="00AA7827"/>
    <w:rsid w:val="00AB0879"/>
    <w:rsid w:val="00AB343B"/>
    <w:rsid w:val="00AB4607"/>
    <w:rsid w:val="00AB6673"/>
    <w:rsid w:val="00AB7405"/>
    <w:rsid w:val="00AC0D6D"/>
    <w:rsid w:val="00AC51F3"/>
    <w:rsid w:val="00AD11F1"/>
    <w:rsid w:val="00AD1DF1"/>
    <w:rsid w:val="00AE2020"/>
    <w:rsid w:val="00AE5C90"/>
    <w:rsid w:val="00AF46DC"/>
    <w:rsid w:val="00B00C11"/>
    <w:rsid w:val="00B0237D"/>
    <w:rsid w:val="00B0440F"/>
    <w:rsid w:val="00B0447D"/>
    <w:rsid w:val="00B15F9B"/>
    <w:rsid w:val="00B1725E"/>
    <w:rsid w:val="00B17FA4"/>
    <w:rsid w:val="00B328FD"/>
    <w:rsid w:val="00B530CD"/>
    <w:rsid w:val="00B61053"/>
    <w:rsid w:val="00B610DD"/>
    <w:rsid w:val="00B617CF"/>
    <w:rsid w:val="00B72B18"/>
    <w:rsid w:val="00B73F88"/>
    <w:rsid w:val="00B75FFD"/>
    <w:rsid w:val="00B81B5F"/>
    <w:rsid w:val="00B82E0C"/>
    <w:rsid w:val="00B830A2"/>
    <w:rsid w:val="00B902F6"/>
    <w:rsid w:val="00B90439"/>
    <w:rsid w:val="00B910BA"/>
    <w:rsid w:val="00B91199"/>
    <w:rsid w:val="00B936ED"/>
    <w:rsid w:val="00B96F99"/>
    <w:rsid w:val="00BA0445"/>
    <w:rsid w:val="00BA37F1"/>
    <w:rsid w:val="00BB00D9"/>
    <w:rsid w:val="00BB2B07"/>
    <w:rsid w:val="00BC03E2"/>
    <w:rsid w:val="00BC3548"/>
    <w:rsid w:val="00BD0383"/>
    <w:rsid w:val="00BD37E8"/>
    <w:rsid w:val="00BD62AA"/>
    <w:rsid w:val="00BE5429"/>
    <w:rsid w:val="00BF50FE"/>
    <w:rsid w:val="00BF7924"/>
    <w:rsid w:val="00C03CA7"/>
    <w:rsid w:val="00C06112"/>
    <w:rsid w:val="00C10317"/>
    <w:rsid w:val="00C118CE"/>
    <w:rsid w:val="00C1619D"/>
    <w:rsid w:val="00C17228"/>
    <w:rsid w:val="00C253F8"/>
    <w:rsid w:val="00C26524"/>
    <w:rsid w:val="00C27E46"/>
    <w:rsid w:val="00C31356"/>
    <w:rsid w:val="00C36E6A"/>
    <w:rsid w:val="00C36F6D"/>
    <w:rsid w:val="00C41209"/>
    <w:rsid w:val="00C41CF0"/>
    <w:rsid w:val="00C4323B"/>
    <w:rsid w:val="00C447E1"/>
    <w:rsid w:val="00C45B11"/>
    <w:rsid w:val="00C46BC3"/>
    <w:rsid w:val="00C50E69"/>
    <w:rsid w:val="00C55A48"/>
    <w:rsid w:val="00C65CFA"/>
    <w:rsid w:val="00C65E40"/>
    <w:rsid w:val="00C660F0"/>
    <w:rsid w:val="00C71FE4"/>
    <w:rsid w:val="00C74003"/>
    <w:rsid w:val="00C86CCC"/>
    <w:rsid w:val="00C87EB1"/>
    <w:rsid w:val="00C92982"/>
    <w:rsid w:val="00C95A4B"/>
    <w:rsid w:val="00CA4E04"/>
    <w:rsid w:val="00CB03F3"/>
    <w:rsid w:val="00CC02EA"/>
    <w:rsid w:val="00CC4C7B"/>
    <w:rsid w:val="00CC54E4"/>
    <w:rsid w:val="00CD615C"/>
    <w:rsid w:val="00CD6783"/>
    <w:rsid w:val="00CD6E31"/>
    <w:rsid w:val="00CE0B15"/>
    <w:rsid w:val="00CF012A"/>
    <w:rsid w:val="00CF28DA"/>
    <w:rsid w:val="00CF5394"/>
    <w:rsid w:val="00CF5983"/>
    <w:rsid w:val="00CF71E3"/>
    <w:rsid w:val="00D0132F"/>
    <w:rsid w:val="00D105BB"/>
    <w:rsid w:val="00D171F4"/>
    <w:rsid w:val="00D2579B"/>
    <w:rsid w:val="00D25B13"/>
    <w:rsid w:val="00D27DB3"/>
    <w:rsid w:val="00D31529"/>
    <w:rsid w:val="00D35C40"/>
    <w:rsid w:val="00D376BE"/>
    <w:rsid w:val="00D37953"/>
    <w:rsid w:val="00D427E3"/>
    <w:rsid w:val="00D514DE"/>
    <w:rsid w:val="00D6457D"/>
    <w:rsid w:val="00D67F7A"/>
    <w:rsid w:val="00D739BE"/>
    <w:rsid w:val="00D756C0"/>
    <w:rsid w:val="00D76474"/>
    <w:rsid w:val="00D97F7F"/>
    <w:rsid w:val="00DA4382"/>
    <w:rsid w:val="00DB1283"/>
    <w:rsid w:val="00DB5E9D"/>
    <w:rsid w:val="00DC2739"/>
    <w:rsid w:val="00DD2086"/>
    <w:rsid w:val="00DD3D6F"/>
    <w:rsid w:val="00DE3705"/>
    <w:rsid w:val="00DF11B6"/>
    <w:rsid w:val="00DF4480"/>
    <w:rsid w:val="00DF4D1D"/>
    <w:rsid w:val="00DF50BD"/>
    <w:rsid w:val="00DF62FA"/>
    <w:rsid w:val="00DF7D1D"/>
    <w:rsid w:val="00E01CD2"/>
    <w:rsid w:val="00E04115"/>
    <w:rsid w:val="00E04E1B"/>
    <w:rsid w:val="00E0591C"/>
    <w:rsid w:val="00E06453"/>
    <w:rsid w:val="00E073E9"/>
    <w:rsid w:val="00E26D8A"/>
    <w:rsid w:val="00E27F38"/>
    <w:rsid w:val="00E35AA3"/>
    <w:rsid w:val="00E41B52"/>
    <w:rsid w:val="00E62CB5"/>
    <w:rsid w:val="00E66A42"/>
    <w:rsid w:val="00E66EB1"/>
    <w:rsid w:val="00E71693"/>
    <w:rsid w:val="00E7184D"/>
    <w:rsid w:val="00E813A3"/>
    <w:rsid w:val="00E82D1D"/>
    <w:rsid w:val="00E84DE5"/>
    <w:rsid w:val="00E84F07"/>
    <w:rsid w:val="00E902FF"/>
    <w:rsid w:val="00E94B9B"/>
    <w:rsid w:val="00E9682B"/>
    <w:rsid w:val="00EA2F35"/>
    <w:rsid w:val="00EA7685"/>
    <w:rsid w:val="00EB2567"/>
    <w:rsid w:val="00EB5507"/>
    <w:rsid w:val="00EC0938"/>
    <w:rsid w:val="00EC4EB3"/>
    <w:rsid w:val="00EC74FA"/>
    <w:rsid w:val="00ED5359"/>
    <w:rsid w:val="00ED5F55"/>
    <w:rsid w:val="00ED736A"/>
    <w:rsid w:val="00ED7B03"/>
    <w:rsid w:val="00EE47AB"/>
    <w:rsid w:val="00EE68C9"/>
    <w:rsid w:val="00F020F6"/>
    <w:rsid w:val="00F15114"/>
    <w:rsid w:val="00F22CFC"/>
    <w:rsid w:val="00F308A0"/>
    <w:rsid w:val="00F3106F"/>
    <w:rsid w:val="00F37B95"/>
    <w:rsid w:val="00F42455"/>
    <w:rsid w:val="00F425DE"/>
    <w:rsid w:val="00F47978"/>
    <w:rsid w:val="00F63AE7"/>
    <w:rsid w:val="00F65647"/>
    <w:rsid w:val="00F6738F"/>
    <w:rsid w:val="00F70D1B"/>
    <w:rsid w:val="00F7128E"/>
    <w:rsid w:val="00F7139A"/>
    <w:rsid w:val="00F979A8"/>
    <w:rsid w:val="00FA087F"/>
    <w:rsid w:val="00FA0EB2"/>
    <w:rsid w:val="00FA37E2"/>
    <w:rsid w:val="00FA4F37"/>
    <w:rsid w:val="00FA7A24"/>
    <w:rsid w:val="00FC2D3C"/>
    <w:rsid w:val="00FC2F03"/>
    <w:rsid w:val="00FC618F"/>
    <w:rsid w:val="00FD37A2"/>
    <w:rsid w:val="00FD48FB"/>
    <w:rsid w:val="00FD54CD"/>
    <w:rsid w:val="00FD5763"/>
    <w:rsid w:val="00FD7CDB"/>
    <w:rsid w:val="00FE3A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5464-189D-47F8-B983-022ED594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cp:revision>
  <dcterms:created xsi:type="dcterms:W3CDTF">2015-02-06T21:32:00Z</dcterms:created>
  <dcterms:modified xsi:type="dcterms:W3CDTF">2015-02-06T22:44:00Z</dcterms:modified>
</cp:coreProperties>
</file>